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84187" w14:textId="61457938" w:rsidR="0053036F" w:rsidRPr="0053036F" w:rsidRDefault="00273158" w:rsidP="00273158">
      <w:pPr>
        <w:autoSpaceDE w:val="0"/>
        <w:autoSpaceDN w:val="0"/>
        <w:adjustRightInd w:val="0"/>
        <w:spacing w:after="0"/>
        <w:jc w:val="both"/>
        <w:rPr>
          <w:rFonts w:asciiTheme="majorBidi" w:hAnsiTheme="majorBidi" w:cstheme="majorBidi"/>
          <w:b/>
          <w:bCs/>
          <w:sz w:val="32"/>
          <w:szCs w:val="32"/>
        </w:rPr>
      </w:pPr>
      <w:r>
        <w:rPr>
          <w:rFonts w:asciiTheme="majorBidi" w:hAnsiTheme="majorBidi" w:cstheme="majorBidi"/>
          <w:b/>
          <w:bCs/>
          <w:sz w:val="32"/>
          <w:szCs w:val="32"/>
        </w:rPr>
        <w:t>III.</w:t>
      </w:r>
      <w:r w:rsidR="002F34C0">
        <w:rPr>
          <w:rFonts w:asciiTheme="majorBidi" w:hAnsiTheme="majorBidi" w:cstheme="majorBidi"/>
          <w:b/>
          <w:bCs/>
          <w:sz w:val="32"/>
          <w:szCs w:val="32"/>
        </w:rPr>
        <w:t xml:space="preserve"> </w:t>
      </w:r>
      <w:r w:rsidR="0053036F" w:rsidRPr="0053036F">
        <w:rPr>
          <w:rFonts w:asciiTheme="majorBidi" w:hAnsiTheme="majorBidi" w:cstheme="majorBidi"/>
          <w:b/>
          <w:bCs/>
          <w:sz w:val="32"/>
          <w:szCs w:val="32"/>
        </w:rPr>
        <w:t>Impacts s</w:t>
      </w:r>
      <w:r w:rsidR="002B26BA">
        <w:rPr>
          <w:rFonts w:asciiTheme="majorBidi" w:hAnsiTheme="majorBidi" w:cstheme="majorBidi"/>
          <w:b/>
          <w:bCs/>
          <w:sz w:val="32"/>
          <w:szCs w:val="32"/>
        </w:rPr>
        <w:t xml:space="preserve">ur les sols, cultures et forêts, milieu naturel et paysage </w:t>
      </w:r>
    </w:p>
    <w:p w14:paraId="1EF6957D" w14:textId="77777777" w:rsidR="0053036F" w:rsidRPr="0053036F" w:rsidRDefault="0053036F" w:rsidP="00273158">
      <w:pPr>
        <w:autoSpaceDE w:val="0"/>
        <w:autoSpaceDN w:val="0"/>
        <w:adjustRightInd w:val="0"/>
        <w:spacing w:after="0"/>
        <w:jc w:val="both"/>
        <w:rPr>
          <w:rFonts w:asciiTheme="majorBidi" w:hAnsiTheme="majorBidi" w:cstheme="majorBidi"/>
          <w:b/>
          <w:bCs/>
          <w:sz w:val="24"/>
          <w:szCs w:val="24"/>
        </w:rPr>
      </w:pPr>
    </w:p>
    <w:p w14:paraId="74D18DC9" w14:textId="77777777" w:rsidR="0053036F" w:rsidRPr="0053036F" w:rsidRDefault="0053036F" w:rsidP="00273158">
      <w:pPr>
        <w:autoSpaceDE w:val="0"/>
        <w:autoSpaceDN w:val="0"/>
        <w:adjustRightInd w:val="0"/>
        <w:spacing w:after="0"/>
        <w:jc w:val="both"/>
        <w:rPr>
          <w:rFonts w:asciiTheme="majorBidi" w:hAnsiTheme="majorBidi" w:cstheme="majorBidi"/>
          <w:b/>
          <w:bCs/>
          <w:sz w:val="24"/>
          <w:szCs w:val="24"/>
        </w:rPr>
      </w:pPr>
      <w:r w:rsidRPr="0053036F">
        <w:rPr>
          <w:rFonts w:asciiTheme="majorBidi" w:hAnsiTheme="majorBidi" w:cstheme="majorBidi"/>
          <w:sz w:val="24"/>
          <w:szCs w:val="24"/>
        </w:rPr>
        <w:t xml:space="preserve">1 </w:t>
      </w:r>
      <w:r w:rsidRPr="0053036F">
        <w:rPr>
          <w:rFonts w:asciiTheme="majorBidi" w:hAnsiTheme="majorBidi" w:cstheme="majorBidi"/>
          <w:b/>
          <w:bCs/>
          <w:sz w:val="24"/>
          <w:szCs w:val="24"/>
        </w:rPr>
        <w:t>Impacts sur les sols</w:t>
      </w:r>
    </w:p>
    <w:p w14:paraId="26394CC2"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b/>
          <w:bCs/>
          <w:sz w:val="24"/>
          <w:szCs w:val="24"/>
        </w:rPr>
        <w:t>1.1 Les sols face aux risques</w:t>
      </w:r>
    </w:p>
    <w:p w14:paraId="7F428850"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Un sol est une pellicule d'altération recouvrant une roche ; il est formé d'une fraction minérale et de matière organique : humus (Beauchamp, 2008). Un sol prend naissance à partir de la roche puis évolue sous l'action des facteurs du milieu : le climat, le matériau originel (roche mère), la végétation, le relief, et l'action de l'homme (</w:t>
      </w:r>
      <w:proofErr w:type="spellStart"/>
      <w:r w:rsidRPr="0053036F">
        <w:rPr>
          <w:rFonts w:asciiTheme="majorBidi" w:hAnsiTheme="majorBidi" w:cstheme="majorBidi"/>
          <w:sz w:val="24"/>
          <w:szCs w:val="24"/>
        </w:rPr>
        <w:t>Géosystem</w:t>
      </w:r>
      <w:proofErr w:type="spellEnd"/>
      <w:r w:rsidRPr="0053036F">
        <w:rPr>
          <w:rFonts w:asciiTheme="majorBidi" w:hAnsiTheme="majorBidi" w:cstheme="majorBidi"/>
          <w:sz w:val="24"/>
          <w:szCs w:val="24"/>
        </w:rPr>
        <w:t xml:space="preserve">, 1999). Elle peut être néfaste sur l'évolution des sols qui sont particulièrement sensibles au défrichement, aux labours successifs </w:t>
      </w:r>
      <w:proofErr w:type="gramStart"/>
      <w:r w:rsidRPr="0053036F">
        <w:rPr>
          <w:rFonts w:asciiTheme="majorBidi" w:hAnsiTheme="majorBidi" w:cstheme="majorBidi"/>
          <w:sz w:val="24"/>
          <w:szCs w:val="24"/>
        </w:rPr>
        <w:t xml:space="preserve">à </w:t>
      </w:r>
      <w:r w:rsidR="00EF2ABF">
        <w:rPr>
          <w:rFonts w:asciiTheme="majorBidi" w:hAnsiTheme="majorBidi" w:cstheme="majorBidi"/>
          <w:sz w:val="24"/>
          <w:szCs w:val="24"/>
        </w:rPr>
        <w:t xml:space="preserve"> une</w:t>
      </w:r>
      <w:proofErr w:type="gramEnd"/>
      <w:r w:rsidR="00EF2ABF">
        <w:rPr>
          <w:rFonts w:asciiTheme="majorBidi" w:hAnsiTheme="majorBidi" w:cstheme="majorBidi"/>
          <w:sz w:val="24"/>
          <w:szCs w:val="24"/>
        </w:rPr>
        <w:t xml:space="preserve"> même profondeur, à</w:t>
      </w:r>
      <w:r w:rsidRPr="0053036F">
        <w:rPr>
          <w:rFonts w:asciiTheme="majorBidi" w:hAnsiTheme="majorBidi" w:cstheme="majorBidi"/>
          <w:sz w:val="24"/>
          <w:szCs w:val="24"/>
        </w:rPr>
        <w:t xml:space="preserve"> l'agriculture intensive qui épuise les sols, à l'irrigation excessive ou irrationnelle mais aussi aux exploitations industrielles parmi elles l'industrie minière.</w:t>
      </w:r>
    </w:p>
    <w:p w14:paraId="36745D19" w14:textId="77777777" w:rsid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xml:space="preserve">L'agriculture et l'alimentation s'inscrivent dans un continuum qui a son ancrage dans </w:t>
      </w:r>
      <w:r w:rsidR="00EF2ABF">
        <w:rPr>
          <w:rFonts w:asciiTheme="majorBidi" w:hAnsiTheme="majorBidi" w:cstheme="majorBidi"/>
          <w:sz w:val="24"/>
          <w:szCs w:val="24"/>
        </w:rPr>
        <w:t>le territoire. et</w:t>
      </w:r>
      <w:r w:rsidRPr="0053036F">
        <w:rPr>
          <w:rFonts w:asciiTheme="majorBidi" w:hAnsiTheme="majorBidi" w:cstheme="majorBidi"/>
          <w:sz w:val="24"/>
          <w:szCs w:val="24"/>
        </w:rPr>
        <w:t xml:space="preserve"> ce territoire est </w:t>
      </w:r>
      <w:proofErr w:type="gramStart"/>
      <w:r w:rsidRPr="0053036F">
        <w:rPr>
          <w:rFonts w:asciiTheme="majorBidi" w:hAnsiTheme="majorBidi" w:cstheme="majorBidi"/>
          <w:sz w:val="24"/>
          <w:szCs w:val="24"/>
        </w:rPr>
        <w:t>diversifié  de</w:t>
      </w:r>
      <w:proofErr w:type="gramEnd"/>
      <w:r w:rsidRPr="0053036F">
        <w:rPr>
          <w:rFonts w:asciiTheme="majorBidi" w:hAnsiTheme="majorBidi" w:cstheme="majorBidi"/>
          <w:sz w:val="24"/>
          <w:szCs w:val="24"/>
        </w:rPr>
        <w:t xml:space="preserve"> par les rapports qui y sont inscrits entre</w:t>
      </w:r>
      <w:r w:rsidR="00EF2ABF">
        <w:rPr>
          <w:rFonts w:asciiTheme="majorBidi" w:hAnsiTheme="majorBidi" w:cstheme="majorBidi"/>
          <w:sz w:val="24"/>
          <w:szCs w:val="24"/>
        </w:rPr>
        <w:t xml:space="preserve"> ruralité </w:t>
      </w:r>
      <w:r w:rsidRPr="0053036F">
        <w:rPr>
          <w:rFonts w:asciiTheme="majorBidi" w:hAnsiTheme="majorBidi" w:cstheme="majorBidi"/>
          <w:sz w:val="24"/>
          <w:szCs w:val="24"/>
        </w:rPr>
        <w:t>et urbanité, ses spécificités socio-économiques et avant tout biophysiques. En effet, la nature constitue la partenaire économique primordiale. Les pertes de couverture forestière</w:t>
      </w:r>
      <w:proofErr w:type="gramStart"/>
      <w:r w:rsidRPr="0053036F">
        <w:rPr>
          <w:rFonts w:asciiTheme="majorBidi" w:hAnsiTheme="majorBidi" w:cstheme="majorBidi"/>
          <w:sz w:val="24"/>
          <w:szCs w:val="24"/>
        </w:rPr>
        <w:t>,  de</w:t>
      </w:r>
      <w:proofErr w:type="gramEnd"/>
      <w:r w:rsidRPr="0053036F">
        <w:rPr>
          <w:rFonts w:asciiTheme="majorBidi" w:hAnsiTheme="majorBidi" w:cstheme="majorBidi"/>
          <w:sz w:val="24"/>
          <w:szCs w:val="24"/>
        </w:rPr>
        <w:t xml:space="preserve"> sol arable et de nutriments par érosion en sont les conséquences immédiates d'une mauvaise gestion des risques. Un sol est </w:t>
      </w:r>
      <w:proofErr w:type="gramStart"/>
      <w:r w:rsidRPr="0053036F">
        <w:rPr>
          <w:rFonts w:asciiTheme="majorBidi" w:hAnsiTheme="majorBidi" w:cstheme="majorBidi"/>
          <w:sz w:val="24"/>
          <w:szCs w:val="24"/>
        </w:rPr>
        <w:t>considéré  pollué</w:t>
      </w:r>
      <w:proofErr w:type="gramEnd"/>
      <w:r w:rsidRPr="0053036F">
        <w:rPr>
          <w:rFonts w:asciiTheme="majorBidi" w:hAnsiTheme="majorBidi" w:cstheme="majorBidi"/>
          <w:sz w:val="24"/>
          <w:szCs w:val="24"/>
        </w:rPr>
        <w:t xml:space="preserve"> lorsque la dégradation de sa qualité par l'apport anthropique d'éléments toxiques peut porter atteinte à la santé humaine ou/et à l'environnement. Cette transformation le dénature en transformant le sol</w:t>
      </w:r>
      <w:r w:rsidR="00EF2ABF">
        <w:rPr>
          <w:rFonts w:asciiTheme="majorBidi" w:hAnsiTheme="majorBidi" w:cstheme="majorBidi"/>
          <w:sz w:val="24"/>
          <w:szCs w:val="24"/>
        </w:rPr>
        <w:t xml:space="preserve"> c</w:t>
      </w:r>
      <w:r w:rsidRPr="0053036F">
        <w:rPr>
          <w:rFonts w:asciiTheme="majorBidi" w:hAnsiTheme="majorBidi" w:cstheme="majorBidi"/>
          <w:sz w:val="24"/>
          <w:szCs w:val="24"/>
        </w:rPr>
        <w:t>onsidéré comme ressource économique en un dé</w:t>
      </w:r>
      <w:r w:rsidR="00EF2ABF">
        <w:rPr>
          <w:rFonts w:asciiTheme="majorBidi" w:hAnsiTheme="majorBidi" w:cstheme="majorBidi"/>
          <w:sz w:val="24"/>
          <w:szCs w:val="24"/>
        </w:rPr>
        <w:t xml:space="preserve">chet devant </w:t>
      </w:r>
      <w:r w:rsidRPr="0053036F">
        <w:rPr>
          <w:rFonts w:asciiTheme="majorBidi" w:hAnsiTheme="majorBidi" w:cstheme="majorBidi"/>
          <w:sz w:val="24"/>
          <w:szCs w:val="24"/>
        </w:rPr>
        <w:t xml:space="preserve">être </w:t>
      </w:r>
      <w:proofErr w:type="gramStart"/>
      <w:r w:rsidRPr="0053036F">
        <w:rPr>
          <w:rFonts w:asciiTheme="majorBidi" w:hAnsiTheme="majorBidi" w:cstheme="majorBidi"/>
          <w:sz w:val="24"/>
          <w:szCs w:val="24"/>
        </w:rPr>
        <w:t>traité  par</w:t>
      </w:r>
      <w:proofErr w:type="gramEnd"/>
      <w:r w:rsidRPr="0053036F">
        <w:rPr>
          <w:rFonts w:asciiTheme="majorBidi" w:hAnsiTheme="majorBidi" w:cstheme="majorBidi"/>
          <w:sz w:val="24"/>
          <w:szCs w:val="24"/>
        </w:rPr>
        <w:t xml:space="preserve"> le responsable de la pollution.</w:t>
      </w:r>
    </w:p>
    <w:p w14:paraId="292461A0"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p>
    <w:p w14:paraId="73C1ECEC" w14:textId="77777777" w:rsidR="0053036F" w:rsidRPr="0053036F" w:rsidRDefault="0053036F" w:rsidP="00273158">
      <w:pPr>
        <w:autoSpaceDE w:val="0"/>
        <w:autoSpaceDN w:val="0"/>
        <w:adjustRightInd w:val="0"/>
        <w:spacing w:after="0"/>
        <w:jc w:val="both"/>
        <w:rPr>
          <w:rFonts w:asciiTheme="majorBidi" w:hAnsiTheme="majorBidi" w:cstheme="majorBidi"/>
          <w:b/>
          <w:bCs/>
          <w:sz w:val="24"/>
          <w:szCs w:val="24"/>
        </w:rPr>
      </w:pPr>
      <w:r w:rsidRPr="0053036F">
        <w:rPr>
          <w:rFonts w:asciiTheme="majorBidi" w:hAnsiTheme="majorBidi" w:cstheme="majorBidi"/>
          <w:b/>
          <w:bCs/>
          <w:sz w:val="24"/>
          <w:szCs w:val="24"/>
        </w:rPr>
        <w:t>.1.2 Contamination des sols</w:t>
      </w:r>
    </w:p>
    <w:p w14:paraId="71AB039B"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xml:space="preserve">Une carrière en </w:t>
      </w:r>
      <w:proofErr w:type="gramStart"/>
      <w:r w:rsidRPr="0053036F">
        <w:rPr>
          <w:rFonts w:asciiTheme="majorBidi" w:hAnsiTheme="majorBidi" w:cstheme="majorBidi"/>
          <w:sz w:val="24"/>
          <w:szCs w:val="24"/>
        </w:rPr>
        <w:t>activité  peut</w:t>
      </w:r>
      <w:proofErr w:type="gramEnd"/>
      <w:r w:rsidRPr="0053036F">
        <w:rPr>
          <w:rFonts w:asciiTheme="majorBidi" w:hAnsiTheme="majorBidi" w:cstheme="majorBidi"/>
          <w:sz w:val="24"/>
          <w:szCs w:val="24"/>
        </w:rPr>
        <w:t xml:space="preserve"> nuire aux cultures et affecter les conditions de travail des agriculteurs. L'implantation d'une carrière a souvent un effet irréversible sur l'usage des sols (BRGM, 1998). Les </w:t>
      </w:r>
      <w:proofErr w:type="gramStart"/>
      <w:r w:rsidRPr="0053036F">
        <w:rPr>
          <w:rFonts w:asciiTheme="majorBidi" w:hAnsiTheme="majorBidi" w:cstheme="majorBidi"/>
          <w:sz w:val="24"/>
          <w:szCs w:val="24"/>
        </w:rPr>
        <w:t>activités  agricoles</w:t>
      </w:r>
      <w:proofErr w:type="gramEnd"/>
      <w:r w:rsidRPr="0053036F">
        <w:rPr>
          <w:rFonts w:asciiTheme="majorBidi" w:hAnsiTheme="majorBidi" w:cstheme="majorBidi"/>
          <w:sz w:val="24"/>
          <w:szCs w:val="24"/>
        </w:rPr>
        <w:t xml:space="preserve"> proches d'un projet minier peuvent être particulièrement  touchées. Ces exploitations peuvent contaminer les sols sur de vastes zones, Elles modifient régulièrement le paysage environnant en les exposant </w:t>
      </w:r>
      <w:proofErr w:type="gramStart"/>
      <w:r w:rsidRPr="0053036F">
        <w:rPr>
          <w:rFonts w:asciiTheme="majorBidi" w:hAnsiTheme="majorBidi" w:cstheme="majorBidi"/>
          <w:sz w:val="24"/>
          <w:szCs w:val="24"/>
        </w:rPr>
        <w:t>à  l'érosion</w:t>
      </w:r>
      <w:proofErr w:type="gramEnd"/>
      <w:r w:rsidRPr="0053036F">
        <w:rPr>
          <w:rFonts w:asciiTheme="majorBidi" w:hAnsiTheme="majorBidi" w:cstheme="majorBidi"/>
          <w:sz w:val="24"/>
          <w:szCs w:val="24"/>
        </w:rPr>
        <w:t xml:space="preserve"> (ELAW, 2010). Les minerais extraits, les terrils et les matériaux fins dans les tas de déchets de roches peuvent entraîner des charges substantielles de sédiments dans les eaux de surface et les voies de drainage des eaux. En outre, les déversements et fuites de matières dangereuses et les dépôts de poussières contaminées fouettées par le vent peuvent conduire à la contamination du sol. La croissance naturelle des cultures se voit ainsi ralentie par</w:t>
      </w:r>
      <w:r w:rsidR="00EF2ABF">
        <w:rPr>
          <w:rFonts w:asciiTheme="majorBidi" w:hAnsiTheme="majorBidi" w:cstheme="majorBidi"/>
          <w:sz w:val="24"/>
          <w:szCs w:val="24"/>
        </w:rPr>
        <w:t xml:space="preserve"> </w:t>
      </w:r>
      <w:r w:rsidRPr="0053036F">
        <w:rPr>
          <w:rFonts w:asciiTheme="majorBidi" w:hAnsiTheme="majorBidi" w:cstheme="majorBidi"/>
          <w:sz w:val="24"/>
          <w:szCs w:val="24"/>
        </w:rPr>
        <w:t>le dépôt des poussières sur leurs parties aériennes et la formation d'une fine pellicule imperméable isolant ainsi le feuillage de l'atmosphère, en empêchant les  échanges de gaz (O</w:t>
      </w:r>
      <w:r w:rsidRPr="00EF2ABF">
        <w:rPr>
          <w:rFonts w:asciiTheme="majorBidi" w:hAnsiTheme="majorBidi" w:cstheme="majorBidi"/>
          <w:sz w:val="24"/>
          <w:szCs w:val="24"/>
          <w:vertAlign w:val="subscript"/>
        </w:rPr>
        <w:t xml:space="preserve">2 </w:t>
      </w:r>
      <w:r w:rsidRPr="0053036F">
        <w:rPr>
          <w:rFonts w:asciiTheme="majorBidi" w:hAnsiTheme="majorBidi" w:cstheme="majorBidi"/>
          <w:sz w:val="24"/>
          <w:szCs w:val="24"/>
        </w:rPr>
        <w:t>et C) et de la matière et en amortissant surtout la photosynthèse des plantes.</w:t>
      </w:r>
    </w:p>
    <w:p w14:paraId="48B64479"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Les risques sur la santé humaine et sur l'environnement provenant des sols appartiennent</w:t>
      </w:r>
    </w:p>
    <w:p w14:paraId="136DB6D8"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proofErr w:type="gramStart"/>
      <w:r w:rsidRPr="0053036F">
        <w:rPr>
          <w:rFonts w:asciiTheme="majorBidi" w:hAnsiTheme="majorBidi" w:cstheme="majorBidi"/>
          <w:sz w:val="24"/>
          <w:szCs w:val="24"/>
        </w:rPr>
        <w:t>généralement</w:t>
      </w:r>
      <w:proofErr w:type="gramEnd"/>
      <w:r w:rsidRPr="0053036F">
        <w:rPr>
          <w:rFonts w:asciiTheme="majorBidi" w:hAnsiTheme="majorBidi" w:cstheme="majorBidi"/>
          <w:sz w:val="24"/>
          <w:szCs w:val="24"/>
        </w:rPr>
        <w:t xml:space="preserve"> à deux catégories :</w:t>
      </w:r>
    </w:p>
    <w:p w14:paraId="730C2A9F"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xml:space="preserve">-les sols contaminés provenant des poussières fouettés par le vent, </w:t>
      </w:r>
      <w:proofErr w:type="gramStart"/>
      <w:r w:rsidRPr="0053036F">
        <w:rPr>
          <w:rFonts w:asciiTheme="majorBidi" w:hAnsiTheme="majorBidi" w:cstheme="majorBidi"/>
          <w:sz w:val="24"/>
          <w:szCs w:val="24"/>
        </w:rPr>
        <w:t>et  les</w:t>
      </w:r>
      <w:proofErr w:type="gramEnd"/>
      <w:r w:rsidRPr="0053036F">
        <w:rPr>
          <w:rFonts w:asciiTheme="majorBidi" w:hAnsiTheme="majorBidi" w:cstheme="majorBidi"/>
          <w:sz w:val="24"/>
          <w:szCs w:val="24"/>
        </w:rPr>
        <w:t xml:space="preserve"> sols contaminés à partir de déversements de produits chimiques et de résidus.</w:t>
      </w:r>
    </w:p>
    <w:p w14:paraId="34CC11C5"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La poussière fugitive peut poser des problèmes environnementaux significatifs dans certaines</w:t>
      </w:r>
    </w:p>
    <w:p w14:paraId="13D27DB9"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proofErr w:type="gramStart"/>
      <w:r w:rsidRPr="0053036F">
        <w:rPr>
          <w:rFonts w:asciiTheme="majorBidi" w:hAnsiTheme="majorBidi" w:cstheme="majorBidi"/>
          <w:sz w:val="24"/>
          <w:szCs w:val="24"/>
        </w:rPr>
        <w:t>mines</w:t>
      </w:r>
      <w:proofErr w:type="gramEnd"/>
      <w:r w:rsidRPr="0053036F">
        <w:rPr>
          <w:rFonts w:asciiTheme="majorBidi" w:hAnsiTheme="majorBidi" w:cstheme="majorBidi"/>
          <w:sz w:val="24"/>
          <w:szCs w:val="24"/>
        </w:rPr>
        <w:t xml:space="preserve">. La </w:t>
      </w:r>
      <w:proofErr w:type="gramStart"/>
      <w:r w:rsidRPr="0053036F">
        <w:rPr>
          <w:rFonts w:asciiTheme="majorBidi" w:hAnsiTheme="majorBidi" w:cstheme="majorBidi"/>
          <w:sz w:val="24"/>
          <w:szCs w:val="24"/>
        </w:rPr>
        <w:t>toxicité  inhérente</w:t>
      </w:r>
      <w:proofErr w:type="gramEnd"/>
      <w:r w:rsidRPr="0053036F">
        <w:rPr>
          <w:rFonts w:asciiTheme="majorBidi" w:hAnsiTheme="majorBidi" w:cstheme="majorBidi"/>
          <w:sz w:val="24"/>
          <w:szCs w:val="24"/>
        </w:rPr>
        <w:t xml:space="preserve"> de la poussière dépend de la proximité des récepteurs environnementaux et du type de minerai exploité. Des </w:t>
      </w:r>
      <w:proofErr w:type="gramStart"/>
      <w:r w:rsidRPr="0053036F">
        <w:rPr>
          <w:rFonts w:asciiTheme="majorBidi" w:hAnsiTheme="majorBidi" w:cstheme="majorBidi"/>
          <w:sz w:val="24"/>
          <w:szCs w:val="24"/>
        </w:rPr>
        <w:t>niveaux  élevés</w:t>
      </w:r>
      <w:proofErr w:type="gramEnd"/>
      <w:r w:rsidRPr="0053036F">
        <w:rPr>
          <w:rFonts w:asciiTheme="majorBidi" w:hAnsiTheme="majorBidi" w:cstheme="majorBidi"/>
          <w:sz w:val="24"/>
          <w:szCs w:val="24"/>
        </w:rPr>
        <w:t xml:space="preserve"> d'arsenic, de plomb</w:t>
      </w:r>
    </w:p>
    <w:p w14:paraId="0D2DDCCE"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proofErr w:type="gramStart"/>
      <w:r w:rsidRPr="0053036F">
        <w:rPr>
          <w:rFonts w:asciiTheme="majorBidi" w:hAnsiTheme="majorBidi" w:cstheme="majorBidi"/>
          <w:sz w:val="24"/>
          <w:szCs w:val="24"/>
        </w:rPr>
        <w:t>et</w:t>
      </w:r>
      <w:proofErr w:type="gramEnd"/>
      <w:r w:rsidRPr="0053036F">
        <w:rPr>
          <w:rFonts w:asciiTheme="majorBidi" w:hAnsiTheme="majorBidi" w:cstheme="majorBidi"/>
          <w:sz w:val="24"/>
          <w:szCs w:val="24"/>
        </w:rPr>
        <w:t xml:space="preserve"> de radionucléides dans la poussière fouettée par le vent constituent le plus grand risque.</w:t>
      </w:r>
    </w:p>
    <w:p w14:paraId="337C7FF6"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lastRenderedPageBreak/>
        <w:t>Les sols contaminés à partir de déversements de produits chimiques et des résidus sur les sites de la mine peuvent poser un risque de contact direct lorsque ces matériaux sont utilisés abusivement comme matériaux de remblayage, pour la création de zones vertes ornementales ou encore comme suppléments de sol. Les polluants les plus fréquemment retrouvés dans les sols ayant subi une pollution industrielle (énergétique et minière), sont les hydrocarbures, les hydrocarbures aromatiques polycycliques (HAP), le plomb, le chrome, les solvants halogènes et le cuivre.</w:t>
      </w:r>
    </w:p>
    <w:p w14:paraId="4A45D1E4"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En résumé, les effets négatifs de l'industrie minière sur les sols peuvent se résumer en :</w:t>
      </w:r>
    </w:p>
    <w:p w14:paraId="7391E347"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-perte des terres cultivables et pastorales sous l'effet de l'érosion,</w:t>
      </w:r>
    </w:p>
    <w:p w14:paraId="3EC917A0"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xml:space="preserve">- dégradation de la valeur agricole des sols : diminution de la fertilité, salinisation, </w:t>
      </w:r>
      <w:proofErr w:type="gramStart"/>
      <w:r w:rsidRPr="0053036F">
        <w:rPr>
          <w:rFonts w:asciiTheme="majorBidi" w:hAnsiTheme="majorBidi" w:cstheme="majorBidi"/>
          <w:sz w:val="24"/>
          <w:szCs w:val="24"/>
        </w:rPr>
        <w:t>acidification,..</w:t>
      </w:r>
      <w:proofErr w:type="spellStart"/>
      <w:r w:rsidRPr="0053036F">
        <w:rPr>
          <w:rFonts w:asciiTheme="majorBidi" w:hAnsiTheme="majorBidi" w:cstheme="majorBidi"/>
          <w:sz w:val="24"/>
          <w:szCs w:val="24"/>
        </w:rPr>
        <w:t>etc</w:t>
      </w:r>
      <w:proofErr w:type="spellEnd"/>
      <w:proofErr w:type="gramEnd"/>
      <w:r w:rsidRPr="0053036F">
        <w:rPr>
          <w:rFonts w:asciiTheme="majorBidi" w:hAnsiTheme="majorBidi" w:cstheme="majorBidi"/>
          <w:sz w:val="24"/>
          <w:szCs w:val="24"/>
        </w:rPr>
        <w:t>.,</w:t>
      </w:r>
    </w:p>
    <w:p w14:paraId="439C2047"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contamination des sols (et toute la chaîne alimentaire) par les métaux lourds non dégradables par le biais du drainage de l'eau et/ou par dépôt direct.</w:t>
      </w:r>
    </w:p>
    <w:p w14:paraId="578F24C0"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 xml:space="preserve">Les agriculteurs qui vivent à </w:t>
      </w:r>
      <w:proofErr w:type="spellStart"/>
      <w:r w:rsidRPr="0053036F">
        <w:rPr>
          <w:rFonts w:asciiTheme="majorBidi" w:hAnsiTheme="majorBidi" w:cstheme="majorBidi"/>
          <w:sz w:val="24"/>
          <w:szCs w:val="24"/>
        </w:rPr>
        <w:t>Nchanga</w:t>
      </w:r>
      <w:proofErr w:type="spellEnd"/>
      <w:r w:rsidRPr="0053036F">
        <w:rPr>
          <w:rFonts w:asciiTheme="majorBidi" w:hAnsiTheme="majorBidi" w:cstheme="majorBidi"/>
          <w:sz w:val="24"/>
          <w:szCs w:val="24"/>
        </w:rPr>
        <w:t xml:space="preserve"> (Zambie), près de la fonderie de </w:t>
      </w:r>
      <w:proofErr w:type="spellStart"/>
      <w:r w:rsidRPr="0053036F">
        <w:rPr>
          <w:rFonts w:asciiTheme="majorBidi" w:hAnsiTheme="majorBidi" w:cstheme="majorBidi"/>
          <w:sz w:val="24"/>
          <w:szCs w:val="24"/>
        </w:rPr>
        <w:t>Konkola</w:t>
      </w:r>
      <w:proofErr w:type="spellEnd"/>
      <w:r w:rsidRPr="0053036F">
        <w:rPr>
          <w:rFonts w:asciiTheme="majorBidi" w:hAnsiTheme="majorBidi" w:cstheme="majorBidi"/>
          <w:sz w:val="24"/>
          <w:szCs w:val="24"/>
        </w:rPr>
        <w:t xml:space="preserve"> Copper Mines (KCM) ont perdu des récoltes du fait des sédiments et des boues qui inondent les champs. De ce fait, les agriculteurs n'ont pu cultiver des produits de première nécessite comme le chou, la tomate et le </w:t>
      </w:r>
      <w:proofErr w:type="spellStart"/>
      <w:r w:rsidRPr="0053036F">
        <w:rPr>
          <w:rFonts w:asciiTheme="majorBidi" w:hAnsiTheme="majorBidi" w:cstheme="majorBidi"/>
          <w:sz w:val="24"/>
          <w:szCs w:val="24"/>
        </w:rPr>
        <w:t>maÏs</w:t>
      </w:r>
      <w:proofErr w:type="spellEnd"/>
      <w:r w:rsidRPr="0053036F">
        <w:rPr>
          <w:rFonts w:asciiTheme="majorBidi" w:hAnsiTheme="majorBidi" w:cstheme="majorBidi"/>
          <w:sz w:val="24"/>
          <w:szCs w:val="24"/>
        </w:rPr>
        <w:t xml:space="preserve"> pour leur consommation personnelle ou pour les vendre sur les marchés. Pour 2005, la perte de revenus atteint pour les agriculteurs locaux 19 523 dollars. Ces rejets ne sont pas le seul problème lié aux activités minières, le 6 novembre 2006, un des pipelines de KCM a rejeté d'importantes quantités de liquide acide </w:t>
      </w:r>
      <w:proofErr w:type="gramStart"/>
      <w:r w:rsidRPr="0053036F">
        <w:rPr>
          <w:rFonts w:asciiTheme="majorBidi" w:hAnsiTheme="majorBidi" w:cstheme="majorBidi"/>
          <w:sz w:val="24"/>
          <w:szCs w:val="24"/>
        </w:rPr>
        <w:t>dans  plusieurs</w:t>
      </w:r>
      <w:proofErr w:type="gramEnd"/>
      <w:r w:rsidRPr="0053036F">
        <w:rPr>
          <w:rFonts w:asciiTheme="majorBidi" w:hAnsiTheme="majorBidi" w:cstheme="majorBidi"/>
          <w:sz w:val="24"/>
          <w:szCs w:val="24"/>
        </w:rPr>
        <w:t xml:space="preserve"> rivières, dont la Kafue, une des plus grandes </w:t>
      </w:r>
      <w:proofErr w:type="spellStart"/>
      <w:r w:rsidRPr="0053036F">
        <w:rPr>
          <w:rFonts w:asciiTheme="majorBidi" w:hAnsiTheme="majorBidi" w:cstheme="majorBidi"/>
          <w:sz w:val="24"/>
          <w:szCs w:val="24"/>
        </w:rPr>
        <w:t>riviéres</w:t>
      </w:r>
      <w:proofErr w:type="spellEnd"/>
      <w:r w:rsidRPr="0053036F">
        <w:rPr>
          <w:rFonts w:asciiTheme="majorBidi" w:hAnsiTheme="majorBidi" w:cstheme="majorBidi"/>
          <w:sz w:val="24"/>
          <w:szCs w:val="24"/>
        </w:rPr>
        <w:t xml:space="preserve"> zambiennes.</w:t>
      </w:r>
    </w:p>
    <w:p w14:paraId="2981B53D" w14:textId="77777777" w:rsidR="0053036F" w:rsidRPr="0053036F" w:rsidRDefault="0053036F" w:rsidP="00273158">
      <w:pPr>
        <w:autoSpaceDE w:val="0"/>
        <w:autoSpaceDN w:val="0"/>
        <w:adjustRightInd w:val="0"/>
        <w:spacing w:after="0"/>
        <w:jc w:val="both"/>
        <w:rPr>
          <w:rFonts w:asciiTheme="majorBidi" w:hAnsiTheme="majorBidi" w:cstheme="majorBidi"/>
          <w:b/>
          <w:bCs/>
          <w:sz w:val="24"/>
          <w:szCs w:val="24"/>
        </w:rPr>
      </w:pPr>
    </w:p>
    <w:p w14:paraId="7012B6AE" w14:textId="77777777" w:rsidR="0053036F" w:rsidRPr="0053036F" w:rsidRDefault="0053036F" w:rsidP="00273158">
      <w:pPr>
        <w:autoSpaceDE w:val="0"/>
        <w:autoSpaceDN w:val="0"/>
        <w:adjustRightInd w:val="0"/>
        <w:spacing w:after="0"/>
        <w:jc w:val="both"/>
        <w:rPr>
          <w:rFonts w:asciiTheme="majorBidi" w:hAnsiTheme="majorBidi" w:cstheme="majorBidi"/>
          <w:b/>
          <w:bCs/>
          <w:sz w:val="24"/>
          <w:szCs w:val="24"/>
        </w:rPr>
      </w:pPr>
      <w:r w:rsidRPr="0053036F">
        <w:rPr>
          <w:rFonts w:asciiTheme="majorBidi" w:hAnsiTheme="majorBidi" w:cstheme="majorBidi"/>
          <w:b/>
          <w:bCs/>
          <w:sz w:val="24"/>
          <w:szCs w:val="24"/>
        </w:rPr>
        <w:t>2</w:t>
      </w:r>
      <w:r w:rsidR="00273158">
        <w:rPr>
          <w:rFonts w:asciiTheme="majorBidi" w:hAnsiTheme="majorBidi" w:cstheme="majorBidi"/>
          <w:b/>
          <w:bCs/>
          <w:sz w:val="24"/>
          <w:szCs w:val="24"/>
        </w:rPr>
        <w:t>.</w:t>
      </w:r>
      <w:r w:rsidRPr="0053036F">
        <w:rPr>
          <w:rFonts w:asciiTheme="majorBidi" w:hAnsiTheme="majorBidi" w:cstheme="majorBidi"/>
          <w:b/>
          <w:bCs/>
          <w:sz w:val="24"/>
          <w:szCs w:val="24"/>
        </w:rPr>
        <w:t xml:space="preserve"> Impacts sur les forêts</w:t>
      </w:r>
    </w:p>
    <w:p w14:paraId="18F72308" w14:textId="77777777" w:rsidR="0053036F" w:rsidRPr="0053036F" w:rsidRDefault="0053036F" w:rsidP="00273158">
      <w:pPr>
        <w:autoSpaceDE w:val="0"/>
        <w:autoSpaceDN w:val="0"/>
        <w:adjustRightInd w:val="0"/>
        <w:spacing w:after="0"/>
        <w:jc w:val="both"/>
        <w:rPr>
          <w:rFonts w:asciiTheme="majorBidi" w:hAnsiTheme="majorBidi" w:cstheme="majorBidi"/>
          <w:sz w:val="24"/>
          <w:szCs w:val="24"/>
        </w:rPr>
      </w:pPr>
      <w:r w:rsidRPr="0053036F">
        <w:rPr>
          <w:rFonts w:asciiTheme="majorBidi" w:hAnsiTheme="majorBidi" w:cstheme="majorBidi"/>
          <w:sz w:val="24"/>
          <w:szCs w:val="24"/>
        </w:rPr>
        <w:t>Les exploitations minières à grandes échelles (à ciel ouvert), peuvent résulter en des déboisements significatifs voire des déforestations non contrôlées pour la création d'un réseau d'accès aux sites d'extraction (routes, pistes et voies ferrées). Dans de nombreuses régions tropicales, l'industrie minière est une des causes principales du déboisement et de la dégradation des forêts. Au Ghana, l'élimination du couvert forestier provoque l'assèchement rapide des fleuves, et l'extinction des espèces animales et végétales qui y habitent. Des espèces protégées, telles que le cochon du fleuve rouge, l'antilope chevaline, le colobe rouge et le colobe noir, sont associées aux forêts tropicales. Au niveau communautaire, les attaques à la biodiversité ont des implications économiques. En effet, l'expansion de l'industrie minière a provoqué la diminution ou la disparition d'espèces végétales et animales dont les communautés dépendent (Escargots, champignons, plantes médicinales). La déforestation massive est à l'origine de la désertification des terres agricoles comme le cas des pays d'Afrique du Nord.</w:t>
      </w:r>
    </w:p>
    <w:p w14:paraId="5C079A15" w14:textId="77777777" w:rsidR="00282D64" w:rsidRDefault="00282D64" w:rsidP="00273158">
      <w:pPr>
        <w:jc w:val="both"/>
      </w:pPr>
    </w:p>
    <w:p w14:paraId="2AAF0FF7" w14:textId="77777777" w:rsidR="00EF2ABF" w:rsidRDefault="00EF2ABF" w:rsidP="00273158">
      <w:pPr>
        <w:jc w:val="both"/>
      </w:pPr>
    </w:p>
    <w:p w14:paraId="190445A2" w14:textId="77777777" w:rsidR="00EF2ABF" w:rsidRDefault="00EF2ABF" w:rsidP="00273158">
      <w:pPr>
        <w:jc w:val="both"/>
      </w:pPr>
    </w:p>
    <w:p w14:paraId="53F01597" w14:textId="77777777" w:rsidR="00EF2ABF" w:rsidRDefault="00EF2ABF" w:rsidP="00273158">
      <w:pPr>
        <w:jc w:val="both"/>
      </w:pPr>
    </w:p>
    <w:p w14:paraId="3C793578" w14:textId="77777777" w:rsidR="00EF2ABF" w:rsidRDefault="00EF2ABF" w:rsidP="00273158">
      <w:pPr>
        <w:jc w:val="both"/>
      </w:pPr>
    </w:p>
    <w:p w14:paraId="110520DA" w14:textId="77777777" w:rsidR="00EF2ABF" w:rsidRDefault="00EF2ABF" w:rsidP="00273158">
      <w:pPr>
        <w:jc w:val="both"/>
      </w:pPr>
    </w:p>
    <w:p w14:paraId="0CCA0006" w14:textId="77777777" w:rsidR="00EF2ABF" w:rsidRDefault="002B26BA" w:rsidP="00273158">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00273158">
        <w:rPr>
          <w:rFonts w:asciiTheme="majorBidi" w:hAnsiTheme="majorBidi" w:cstheme="majorBidi"/>
          <w:b/>
          <w:bCs/>
          <w:sz w:val="24"/>
          <w:szCs w:val="24"/>
        </w:rPr>
        <w:t xml:space="preserve">. </w:t>
      </w:r>
      <w:r w:rsidR="00EF2ABF" w:rsidRPr="00EF2ABF">
        <w:rPr>
          <w:rFonts w:asciiTheme="majorBidi" w:hAnsiTheme="majorBidi" w:cstheme="majorBidi"/>
          <w:b/>
          <w:bCs/>
          <w:sz w:val="24"/>
          <w:szCs w:val="24"/>
        </w:rPr>
        <w:t>Impacts sur le milieu naturel et le paysage</w:t>
      </w:r>
    </w:p>
    <w:p w14:paraId="3C6F9BD4" w14:textId="77777777" w:rsidR="00A177C9" w:rsidRPr="00EF2ABF" w:rsidRDefault="00A177C9" w:rsidP="00273158">
      <w:pPr>
        <w:autoSpaceDE w:val="0"/>
        <w:autoSpaceDN w:val="0"/>
        <w:adjustRightInd w:val="0"/>
        <w:spacing w:after="0"/>
        <w:jc w:val="both"/>
        <w:rPr>
          <w:rFonts w:asciiTheme="majorBidi" w:hAnsiTheme="majorBidi" w:cstheme="majorBidi"/>
          <w:b/>
          <w:bCs/>
          <w:sz w:val="24"/>
          <w:szCs w:val="24"/>
        </w:rPr>
      </w:pPr>
    </w:p>
    <w:p w14:paraId="20B9EFF4" w14:textId="77777777" w:rsidR="00EF2ABF" w:rsidRPr="00EF2ABF" w:rsidRDefault="00EF2ABF" w:rsidP="00273158">
      <w:pPr>
        <w:autoSpaceDE w:val="0"/>
        <w:autoSpaceDN w:val="0"/>
        <w:adjustRightInd w:val="0"/>
        <w:spacing w:after="0"/>
        <w:jc w:val="both"/>
        <w:rPr>
          <w:rFonts w:asciiTheme="majorBidi" w:hAnsiTheme="majorBidi" w:cstheme="majorBidi"/>
          <w:b/>
          <w:bCs/>
          <w:sz w:val="24"/>
          <w:szCs w:val="24"/>
        </w:rPr>
      </w:pPr>
      <w:r w:rsidRPr="00EF2ABF">
        <w:rPr>
          <w:rFonts w:asciiTheme="majorBidi" w:hAnsiTheme="majorBidi" w:cstheme="majorBidi"/>
          <w:b/>
          <w:bCs/>
          <w:sz w:val="24"/>
          <w:szCs w:val="24"/>
        </w:rPr>
        <w:t>1 Impacts sur le milieu naturel : la faune et la flore</w:t>
      </w:r>
    </w:p>
    <w:p w14:paraId="1837389D" w14:textId="1BA67A79"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La biodiversité englobe la variété et la variabilité de la vie sur Terre. Elle se rapporte aux différences au sein de tous les organismes vivants et entre ceux-ci, aux différents niveaux de leur organisation biologique, gènes, individus, espèces et écosystèmes. La biodiversité comprend tous les organismes vivants et leur diversité génétique, un ensemble vaste et complexe d'écosystèmes et d'habitats, ainsi que les process</w:t>
      </w:r>
      <w:r w:rsidR="00687A52">
        <w:rPr>
          <w:rFonts w:asciiTheme="majorBidi" w:hAnsiTheme="majorBidi" w:cstheme="majorBidi"/>
          <w:sz w:val="24"/>
          <w:szCs w:val="24"/>
        </w:rPr>
        <w:t xml:space="preserve">us qui étayent cette diversité </w:t>
      </w:r>
      <w:r w:rsidRPr="00EF2ABF">
        <w:rPr>
          <w:rFonts w:asciiTheme="majorBidi" w:hAnsiTheme="majorBidi" w:cstheme="majorBidi"/>
          <w:sz w:val="24"/>
          <w:szCs w:val="24"/>
        </w:rPr>
        <w:t>et en résultent, comme la photosynthèse, les cycles alimentaires ou la pollinisation.</w:t>
      </w:r>
    </w:p>
    <w:p w14:paraId="198391C4"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Différentes espèces végétales, animales, fongiques et microbiennes interagissent les unes avec les autres dans une variété de processus écologiques pour former des écosystèmes. Ces processus sont à leur tour le résultat des interactions entre les espèces et avec leur environnement physique et chimique (ICMM, 2006).</w:t>
      </w:r>
    </w:p>
    <w:p w14:paraId="677BBE8E"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De profondes perturbations peuvent survenir suite à l'exploitation d'une carrière ou d'une mine à ciel ouvert dans le milieu naturel et mettre en danger leur valeur écologique et leur potentiel biologique. L'exploitation minière a une incidence sur l'environnement et les biotes associés par le biais de la suppression de la végétation ainsi que le sol de couverture, le déplacement de la faune, le dégagement de polluants et la génération de bruit. L'EIE jouera un rôle décisif dans l'identification des futurs effets et déterminera la faisabilité du projet. Un recensement de la faune et la flore est rendu obligatoire dans les zones sensibles. Lors de l'exploitation sera adapté aux besoins spécifiques des espèces rencontrées. Si les espèces protégées ont été mises en évidence par le recensement, le secteur concerné ne pourra pas être exploité. Pour juger de l'impact d'un projet sur la faune et la flore, il importe (</w:t>
      </w:r>
      <w:proofErr w:type="spellStart"/>
      <w:r w:rsidRPr="00EF2ABF">
        <w:rPr>
          <w:rFonts w:asciiTheme="majorBidi" w:hAnsiTheme="majorBidi" w:cstheme="majorBidi"/>
          <w:sz w:val="24"/>
          <w:szCs w:val="24"/>
        </w:rPr>
        <w:t>Hertig</w:t>
      </w:r>
      <w:proofErr w:type="spellEnd"/>
      <w:r w:rsidRPr="00EF2ABF">
        <w:rPr>
          <w:rFonts w:asciiTheme="majorBidi" w:hAnsiTheme="majorBidi" w:cstheme="majorBidi"/>
          <w:sz w:val="24"/>
          <w:szCs w:val="24"/>
        </w:rPr>
        <w:t>, 2006) :</w:t>
      </w:r>
    </w:p>
    <w:p w14:paraId="114A29D3"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d'établir un diagnostic proportionné aux enjeux de biodiversité (choix des groupes d'espèces inventoriées),</w:t>
      </w:r>
    </w:p>
    <w:p w14:paraId="65334E21"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de proposer les mesures d'évitement et d'atténuation les mieux adaptés à une réduction de l'impact résiduel sur les espèces,</w:t>
      </w:r>
    </w:p>
    <w:p w14:paraId="7C4936F4"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de quantifier cet impact résiduel sur les espèces après adaptation du projet,</w:t>
      </w:r>
    </w:p>
    <w:p w14:paraId="1FCE2F38"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-de proposer les mesures de compensation et d'accompagnement suffisantes pour Contrebalancer cet impact,</w:t>
      </w:r>
    </w:p>
    <w:p w14:paraId="43F6457E"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-le recours par le maître d'ouvrage à un bureau d'études spécialisé faune/flore est de fait fortement préconisé.</w:t>
      </w:r>
    </w:p>
    <w:p w14:paraId="59D4DDEB"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Les espèces de la faune vivent dans des communautés qui dépendent les unes des autres. La survie de ces espèces peut dépendre des conditions du sol, du climat, de l'altitude et l'habitat local. L'exploitation minière provoque des dommages directs et indirects sur la faune. Les impacts proviennent de la perturbation, du déplacement et de la redistribution de la surface du sol. Certains impacts sont de court terme et sont limités au site de la mine ; d'autres peuvent avoir des </w:t>
      </w:r>
      <w:proofErr w:type="gramStart"/>
      <w:r w:rsidRPr="00EF2ABF">
        <w:rPr>
          <w:rFonts w:asciiTheme="majorBidi" w:hAnsiTheme="majorBidi" w:cstheme="majorBidi"/>
          <w:sz w:val="24"/>
          <w:szCs w:val="24"/>
        </w:rPr>
        <w:t>répercussions</w:t>
      </w:r>
      <w:proofErr w:type="gramEnd"/>
      <w:r w:rsidRPr="00EF2ABF">
        <w:rPr>
          <w:rFonts w:asciiTheme="majorBidi" w:hAnsiTheme="majorBidi" w:cstheme="majorBidi"/>
          <w:sz w:val="24"/>
          <w:szCs w:val="24"/>
        </w:rPr>
        <w:t xml:space="preserve"> profondes et des effets de long terme. L'effet le plus direct sur la faune est la destruction ou le déplacement des espèces dans les zones d'excavation et d'accumulation des déchets miniers. Les espèces mobiles de la faune (gibier, oiseaux, prédateurs) quittent ces zones. Les animaux plus sédentaires (Invertébrés, reptiles, rongeurs et petits mammifères) peuvent être plus sévèrement </w:t>
      </w:r>
      <w:proofErr w:type="gramStart"/>
      <w:r w:rsidRPr="00EF2ABF">
        <w:rPr>
          <w:rFonts w:asciiTheme="majorBidi" w:hAnsiTheme="majorBidi" w:cstheme="majorBidi"/>
          <w:sz w:val="24"/>
          <w:szCs w:val="24"/>
        </w:rPr>
        <w:t>affectés  (</w:t>
      </w:r>
      <w:proofErr w:type="gramEnd"/>
      <w:r w:rsidRPr="00EF2ABF">
        <w:rPr>
          <w:rFonts w:asciiTheme="majorBidi" w:hAnsiTheme="majorBidi" w:cstheme="majorBidi"/>
          <w:sz w:val="24"/>
          <w:szCs w:val="24"/>
        </w:rPr>
        <w:t xml:space="preserve">ELAW, 2010). Si les cours d'eau, les lacs sont comblés ou drainées, les poissons, les invertébrés aquatiques et les amphibiens sont sévèrement touchés. </w:t>
      </w:r>
      <w:r w:rsidRPr="00EF2ABF">
        <w:rPr>
          <w:rFonts w:asciiTheme="majorBidi" w:hAnsiTheme="majorBidi" w:cstheme="majorBidi"/>
          <w:sz w:val="24"/>
          <w:szCs w:val="24"/>
        </w:rPr>
        <w:lastRenderedPageBreak/>
        <w:t>L'approvisionnement</w:t>
      </w:r>
      <w:r w:rsidR="00760E2B">
        <w:rPr>
          <w:rFonts w:asciiTheme="majorBidi" w:hAnsiTheme="majorBidi" w:cstheme="majorBidi"/>
          <w:sz w:val="24"/>
          <w:szCs w:val="24"/>
        </w:rPr>
        <w:t xml:space="preserve"> </w:t>
      </w:r>
      <w:r w:rsidRPr="00EF2ABF">
        <w:rPr>
          <w:rFonts w:asciiTheme="majorBidi" w:hAnsiTheme="majorBidi" w:cstheme="majorBidi"/>
          <w:sz w:val="24"/>
          <w:szCs w:val="24"/>
        </w:rPr>
        <w:t>en nourriture des prédateurs est réduit par la disparition de ces espèces terrestres et aquatiques.</w:t>
      </w:r>
    </w:p>
    <w:p w14:paraId="565276D5"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De nombreuses espèces de la faune sont fortement dépendantes de la végétation grandissant dans les drainages naturels. Cette végétation fournit les aliments essentiels, les sites de nidification et des abris pour échapper aux prédateurs.</w:t>
      </w:r>
    </w:p>
    <w:p w14:paraId="34A5A9E3"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p>
    <w:p w14:paraId="52734181"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Ces milieux naturels (rivières, lacs) offrent de nombreux habitats et jouent un rôle de filtre des polluants vers la nappe et le cours d'eau.</w:t>
      </w:r>
    </w:p>
    <w:p w14:paraId="2AA4DC1D"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.L'apparition du substratum du fond de la rivière suite à l'exploitation, inhospitalier pour la faune et la flore benthiques, réduit le potentiel d'autoépuration du milieu. Dans les hauts fonds, les algues et invertébrés s'y développent, les poissons s'en nourrissent et les oiseaux s'y reposent et s'y alimentent, la disparition des hauts fonds ou leur dégradation affecterait toutes ses activités. La modification donc de l'habitat induit celle des communautés : le cas du brochet. Il se reproduit sur les prairies inondées, si les inondations sont reportées en aval du fait d'un endiguement, le brochet régresse et disparaît. Les habitats aquatiques en aval ne sont pas épargnés. Les charges de sédiments plus élevés et les cours d'eau réduits peuvent affecter la population locale de poissons. Les poissons sont affectés par l'excès </w:t>
      </w:r>
      <w:proofErr w:type="spellStart"/>
      <w:r w:rsidRPr="00EF2ABF">
        <w:rPr>
          <w:rFonts w:asciiTheme="majorBidi" w:hAnsiTheme="majorBidi" w:cstheme="majorBidi"/>
          <w:sz w:val="24"/>
          <w:szCs w:val="24"/>
        </w:rPr>
        <w:t>des</w:t>
      </w:r>
      <w:proofErr w:type="spellEnd"/>
      <w:r w:rsidRPr="00EF2ABF">
        <w:rPr>
          <w:rFonts w:asciiTheme="majorBidi" w:hAnsiTheme="majorBidi" w:cstheme="majorBidi"/>
          <w:sz w:val="24"/>
          <w:szCs w:val="24"/>
        </w:rPr>
        <w:t xml:space="preserve"> MES qui peut provoquer des lésions et qui exerce une action abrasive et </w:t>
      </w:r>
      <w:proofErr w:type="spellStart"/>
      <w:r w:rsidRPr="00EF2ABF">
        <w:rPr>
          <w:rFonts w:asciiTheme="majorBidi" w:hAnsiTheme="majorBidi" w:cstheme="majorBidi"/>
          <w:sz w:val="24"/>
          <w:szCs w:val="24"/>
        </w:rPr>
        <w:t>colmatante</w:t>
      </w:r>
      <w:proofErr w:type="spellEnd"/>
      <w:r w:rsidRPr="00EF2ABF">
        <w:rPr>
          <w:rFonts w:asciiTheme="majorBidi" w:hAnsiTheme="majorBidi" w:cstheme="majorBidi"/>
          <w:sz w:val="24"/>
          <w:szCs w:val="24"/>
        </w:rPr>
        <w:t xml:space="preserve"> sur leurs branchies, avec inhibition de la fonction respiratoire. Des effets indirects sur leur reproduction et développement de leurs œufs peut survenir, par disparition des frayères (colmatage par le MES), par asphyxie des œufs et des alevins si les teneurs en MES sont trop élevées.</w:t>
      </w:r>
    </w:p>
    <w:p w14:paraId="119D0DBE"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Parmi les effets indirects, une modification des contraintes hydriques, l'abaissement des niveaux d'eau conduit à des modifications de l'équilibre hydrique des sols et donc des conditions de végétation. Cela peut conduire à une dérive floristique et banalisation des milieux (BRGM, 1997). L'impact est plus important en cas de rabattement de la nappe qui peut aboutir à l'assèchement des zones humides voisines qui elles, constituent un vivier de biodiversité de grande valeur écologique.</w:t>
      </w:r>
    </w:p>
    <w:p w14:paraId="5124F742" w14:textId="33BBA8AB"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Toute activité qui </w:t>
      </w:r>
      <w:r w:rsidR="002A5B09">
        <w:rPr>
          <w:rFonts w:asciiTheme="majorBidi" w:hAnsiTheme="majorBidi" w:cstheme="majorBidi"/>
          <w:sz w:val="24"/>
          <w:szCs w:val="24"/>
        </w:rPr>
        <w:t xml:space="preserve">détruit la végétation </w:t>
      </w:r>
      <w:proofErr w:type="spellStart"/>
      <w:r w:rsidR="002A5B09">
        <w:rPr>
          <w:rFonts w:asciiTheme="majorBidi" w:hAnsiTheme="majorBidi" w:cstheme="majorBidi"/>
          <w:sz w:val="24"/>
          <w:szCs w:val="24"/>
        </w:rPr>
        <w:t>prés</w:t>
      </w:r>
      <w:proofErr w:type="spellEnd"/>
      <w:r w:rsidR="002A5B09">
        <w:rPr>
          <w:rFonts w:asciiTheme="majorBidi" w:hAnsiTheme="majorBidi" w:cstheme="majorBidi"/>
          <w:sz w:val="24"/>
          <w:szCs w:val="24"/>
        </w:rPr>
        <w:t xml:space="preserve"> des </w:t>
      </w:r>
      <w:r w:rsidRPr="00EF2ABF">
        <w:rPr>
          <w:rFonts w:asciiTheme="majorBidi" w:hAnsiTheme="majorBidi" w:cstheme="majorBidi"/>
          <w:sz w:val="24"/>
          <w:szCs w:val="24"/>
        </w:rPr>
        <w:t>étangs réduit la qualité et la quantité de l'habitat essentiel pour les oiseaux aquatiques et les oiseaux de rivage. Les exigences de l'habitat de nombreuses espèces animales ne leur permettent pas de s'adapter aux changements créés par la perturbation du terrain. Ces modifications réduisent leur</w:t>
      </w:r>
      <w:r w:rsidR="002A5B09">
        <w:rPr>
          <w:rFonts w:asciiTheme="majorBidi" w:hAnsiTheme="majorBidi" w:cstheme="majorBidi"/>
          <w:sz w:val="24"/>
          <w:szCs w:val="24"/>
        </w:rPr>
        <w:t xml:space="preserve"> espace vital (ELAW, 2010). Le </w:t>
      </w:r>
      <w:r w:rsidRPr="00EF2ABF">
        <w:rPr>
          <w:rFonts w:asciiTheme="majorBidi" w:hAnsiTheme="majorBidi" w:cstheme="majorBidi"/>
          <w:sz w:val="24"/>
          <w:szCs w:val="24"/>
        </w:rPr>
        <w:t>degré auquel les animaux tolèrent la concurrence humaine pour l'espace varie. Certaines espèces tolèrent très peu de perturbation. Dans le cas où un habitat particulièrement critique devient limité, comme un lac, un étang ou une zone de reproduction primaire, une espèce pourrait disparaître. Les mines à ciel ouvert peuvent dégrader les habitats aquatiques avec des impacts ressentis à de nombreux kilomètres du site.</w:t>
      </w:r>
    </w:p>
    <w:p w14:paraId="122E7286"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b/>
          <w:bCs/>
          <w:sz w:val="24"/>
          <w:szCs w:val="24"/>
        </w:rPr>
        <w:t>Le morcellement de l'habitat</w:t>
      </w:r>
      <w:r w:rsidRPr="00EF2ABF">
        <w:rPr>
          <w:rFonts w:asciiTheme="majorBidi" w:hAnsiTheme="majorBidi" w:cstheme="majorBidi"/>
          <w:sz w:val="24"/>
          <w:szCs w:val="24"/>
        </w:rPr>
        <w:t xml:space="preserve"> se produit lorsque grandes portions de terres sont scindées en des petites parcelles, rendant difficile la dispersion des espèces indigènes d'une parcelle _a une autre entravant ainsi les routes migratoires naturelles. L'isolement peut conduire à un déclin des espèces locales ou effets génétiques comme la consanguinité. Les espèces qui nécessitent des parcelles de forêts importantes disparaissent tout simplement (ELAW, 2010).</w:t>
      </w:r>
    </w:p>
    <w:p w14:paraId="1AEC4677"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b/>
          <w:bCs/>
          <w:sz w:val="24"/>
          <w:szCs w:val="24"/>
        </w:rPr>
        <w:t xml:space="preserve"> La décharge massive des stériles</w:t>
      </w:r>
      <w:r w:rsidRPr="00EF2ABF">
        <w:rPr>
          <w:rFonts w:asciiTheme="majorBidi" w:hAnsiTheme="majorBidi" w:cstheme="majorBidi"/>
          <w:sz w:val="24"/>
          <w:szCs w:val="24"/>
        </w:rPr>
        <w:t xml:space="preserve"> sur les pentes situées en contrebas des zones d'extraction. Le décapage superficiel destiné à atteindre le minerai affecte directement la végétation. L'accumulation de déblais stériles, d'autant plus sensibles à l'érosion du ruissellement qu'ils sont rejetés sur des pentes fortes en milieu accidenté et que l'on se trouve dans un domaine climatique à pluies intenses provoque des dommages importants :</w:t>
      </w:r>
    </w:p>
    <w:p w14:paraId="7557F727"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lastRenderedPageBreak/>
        <w:t>Entraînement des matériaux dans les rivières qu'ils engorgent, ensevelissant la végétation des berges, tuant parfois celles-ci ainsi que la faune aquatique, exhaussement du fond des lits mineurs provoquant des inondations dans les lits majeurs et à l'aval et recouvrant des terres agricoles fertiles. Une pollution esthétique des eaux littorales des plages, atteintes à la flore et à la faune marines par l'accumulation d'un surcroît de matériaux fins entraînés notamment lors des périodes de fortes pluies.</w:t>
      </w:r>
    </w:p>
    <w:p w14:paraId="4AB18EA6"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Parmi les pratiques recommandées et les actions réparatrices pour limiter les incidences sur la biodiversité pendant l'exploration :</w:t>
      </w:r>
    </w:p>
    <w:p w14:paraId="18BA5D55"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la création de milieux artificiels (plans d'eau) en milieu dégradé. Ces milieux apportent une augmentation de la biodiversité mais cela correspond à une perte en cas de substitution à des zones humides naturelles à faune et flore originales. Leur taille est souvent trop faible pour accueillir des espèces animales intéressantes, leur aménagement est stéréotypé et sommaire, la connaissance de ces milieux est souvent insuffisante et leur devenir est non garanti ;</w:t>
      </w:r>
      <w:bookmarkStart w:id="0" w:name="_GoBack"/>
      <w:bookmarkEnd w:id="0"/>
    </w:p>
    <w:p w14:paraId="409B565A"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 limiter le défrichage du terrain, en utilisant des technologies et des pratiques d'extraction </w:t>
      </w:r>
      <w:proofErr w:type="gramStart"/>
      <w:r w:rsidRPr="00EF2ABF">
        <w:rPr>
          <w:rFonts w:asciiTheme="majorBidi" w:hAnsiTheme="majorBidi" w:cstheme="majorBidi"/>
          <w:sz w:val="24"/>
          <w:szCs w:val="24"/>
        </w:rPr>
        <w:t>réduisant  au</w:t>
      </w:r>
      <w:proofErr w:type="gramEnd"/>
      <w:r w:rsidRPr="00EF2ABF">
        <w:rPr>
          <w:rFonts w:asciiTheme="majorBidi" w:hAnsiTheme="majorBidi" w:cstheme="majorBidi"/>
          <w:sz w:val="24"/>
          <w:szCs w:val="24"/>
        </w:rPr>
        <w:t xml:space="preserve"> minimum la perturbation de l'habitat ;</w:t>
      </w:r>
    </w:p>
    <w:p w14:paraId="224C97AF"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éviter de construire des routes partout, utiliser les corridors existants et construire loin des pentes abruptes et des cours d'eau ;</w:t>
      </w:r>
    </w:p>
    <w:p w14:paraId="6F63D802"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utiliser un équipement plus léger et plus efficace pour réduire les incidences sur la biodiversité+ ;</w:t>
      </w:r>
    </w:p>
    <w:p w14:paraId="6462B0D9"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situer les trous de forage et les tranchées loin des zones fragiles ;</w:t>
      </w:r>
    </w:p>
    <w:p w14:paraId="392752DE"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 recouvrir ou combler les trous de forage pour éviter que les petits mammifères s'y retrouvent </w:t>
      </w:r>
      <w:proofErr w:type="gramStart"/>
      <w:r w:rsidRPr="00EF2ABF">
        <w:rPr>
          <w:rFonts w:asciiTheme="majorBidi" w:hAnsiTheme="majorBidi" w:cstheme="majorBidi"/>
          <w:sz w:val="24"/>
          <w:szCs w:val="24"/>
        </w:rPr>
        <w:t>coincés</w:t>
      </w:r>
      <w:proofErr w:type="gramEnd"/>
      <w:r w:rsidRPr="00EF2ABF">
        <w:rPr>
          <w:rFonts w:asciiTheme="majorBidi" w:hAnsiTheme="majorBidi" w:cstheme="majorBidi"/>
          <w:sz w:val="24"/>
          <w:szCs w:val="24"/>
        </w:rPr>
        <w:t xml:space="preserve"> ;</w:t>
      </w:r>
    </w:p>
    <w:p w14:paraId="34A2E6EA" w14:textId="77777777" w:rsidR="00EF2ABF" w:rsidRPr="0047131D"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utiliser des végétaux indigènes pour remettre en végétation les terres défriches aux fins de l'exploration.</w:t>
      </w:r>
    </w:p>
    <w:p w14:paraId="688177CC" w14:textId="77777777" w:rsidR="00EF2ABF" w:rsidRPr="00760E2B" w:rsidRDefault="00EF2ABF" w:rsidP="00273158">
      <w:pPr>
        <w:autoSpaceDE w:val="0"/>
        <w:autoSpaceDN w:val="0"/>
        <w:adjustRightInd w:val="0"/>
        <w:spacing w:after="0"/>
        <w:jc w:val="both"/>
        <w:rPr>
          <w:rFonts w:asciiTheme="majorBidi" w:hAnsiTheme="majorBidi" w:cstheme="majorBidi"/>
          <w:b/>
          <w:bCs/>
          <w:sz w:val="24"/>
          <w:szCs w:val="24"/>
        </w:rPr>
      </w:pPr>
      <w:r w:rsidRPr="00760E2B">
        <w:rPr>
          <w:rFonts w:asciiTheme="majorBidi" w:hAnsiTheme="majorBidi" w:cstheme="majorBidi"/>
          <w:b/>
          <w:bCs/>
          <w:sz w:val="24"/>
          <w:szCs w:val="24"/>
        </w:rPr>
        <w:t>2 Impact sur le paysage</w:t>
      </w:r>
    </w:p>
    <w:p w14:paraId="49DDB050"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L'impact majeur concerne le paysage qui peut être défini par son intérêt et son caractère. La sensibilité du paysage à partir de ces deux critères prend en compte les notions de fréquentation et de visibilité. L'implantation d'une carrière ou d'une mine à ciel ouvert entraine une modification du paysage :</w:t>
      </w:r>
    </w:p>
    <w:p w14:paraId="58C1D9C8"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Disparition de monts et montagnes pour l'extraction des ressources (</w:t>
      </w:r>
      <w:proofErr w:type="spellStart"/>
      <w:r w:rsidRPr="00EF2ABF">
        <w:rPr>
          <w:rFonts w:asciiTheme="majorBidi" w:hAnsiTheme="majorBidi" w:cstheme="majorBidi"/>
          <w:sz w:val="24"/>
          <w:szCs w:val="24"/>
        </w:rPr>
        <w:t>Cerro</w:t>
      </w:r>
      <w:proofErr w:type="spellEnd"/>
      <w:r w:rsidRPr="00EF2ABF">
        <w:rPr>
          <w:rFonts w:asciiTheme="majorBidi" w:hAnsiTheme="majorBidi" w:cstheme="majorBidi"/>
          <w:sz w:val="24"/>
          <w:szCs w:val="24"/>
        </w:rPr>
        <w:t xml:space="preserve"> de San Pedro),</w:t>
      </w:r>
    </w:p>
    <w:p w14:paraId="1FCCBD01"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-Creusage par dynamitage causant de gigantesques bassins et dépressions dans la topographie. Certaines mines peuvent atteindre jusqu'à 4 km de large et </w:t>
      </w:r>
      <w:proofErr w:type="spellStart"/>
      <w:r w:rsidRPr="00EF2ABF">
        <w:rPr>
          <w:rFonts w:asciiTheme="majorBidi" w:hAnsiTheme="majorBidi" w:cstheme="majorBidi"/>
          <w:sz w:val="24"/>
          <w:szCs w:val="24"/>
        </w:rPr>
        <w:t>prés</w:t>
      </w:r>
      <w:proofErr w:type="spellEnd"/>
      <w:r w:rsidRPr="00EF2ABF">
        <w:rPr>
          <w:rFonts w:asciiTheme="majorBidi" w:hAnsiTheme="majorBidi" w:cstheme="majorBidi"/>
          <w:sz w:val="24"/>
          <w:szCs w:val="24"/>
        </w:rPr>
        <w:t xml:space="preserve"> de 1,5 km de profondeur,</w:t>
      </w:r>
    </w:p>
    <w:p w14:paraId="0C7B7FB2"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contrastes de forme, de couleurs,</w:t>
      </w:r>
    </w:p>
    <w:p w14:paraId="78DE8935"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apparition d'un plan d'eau dans les sols agricoles visibles, abandonnés peuvent évoluer en décharge publique,</w:t>
      </w:r>
    </w:p>
    <w:p w14:paraId="0C42A347"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d'un front de taille minéral surtout dans les carrières rocheuses à flanc de versant,</w:t>
      </w:r>
    </w:p>
    <w:p w14:paraId="737E995B"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-déboisement des terrains environnants,</w:t>
      </w:r>
    </w:p>
    <w:p w14:paraId="5ACE2B99" w14:textId="77777777" w:rsidR="00EF2ABF" w:rsidRP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La remise en état du site après fermeture devrait permettre sa mise en valeur par un aménagement paysager qui implique des travaux complémentaires permettant une insertion optimale ou une affectation bien précise en fonction des caractéristiques du site :</w:t>
      </w:r>
    </w:p>
    <w:p w14:paraId="326B6A05" w14:textId="77777777" w:rsidR="00EF2ABF" w:rsidRDefault="00EF2ABF" w:rsidP="00273158">
      <w:pPr>
        <w:autoSpaceDE w:val="0"/>
        <w:autoSpaceDN w:val="0"/>
        <w:adjustRightInd w:val="0"/>
        <w:spacing w:after="0"/>
        <w:jc w:val="both"/>
        <w:rPr>
          <w:rFonts w:asciiTheme="majorBidi" w:hAnsiTheme="majorBidi" w:cstheme="majorBidi"/>
          <w:sz w:val="24"/>
          <w:szCs w:val="24"/>
        </w:rPr>
      </w:pPr>
      <w:r w:rsidRPr="00EF2ABF">
        <w:rPr>
          <w:rFonts w:asciiTheme="majorBidi" w:hAnsiTheme="majorBidi" w:cstheme="majorBidi"/>
          <w:sz w:val="24"/>
          <w:szCs w:val="24"/>
        </w:rPr>
        <w:t xml:space="preserve">Création d'activités de loisirs (la pêche), son insertion dans le paysage urbain en mettant en valeur ses qualités potentielles architecturales ou esthétiques. </w:t>
      </w:r>
      <w:r w:rsidR="00A177C9" w:rsidRPr="00EF2ABF">
        <w:rPr>
          <w:rFonts w:asciiTheme="majorBidi" w:hAnsiTheme="majorBidi" w:cstheme="majorBidi"/>
          <w:sz w:val="24"/>
          <w:szCs w:val="24"/>
        </w:rPr>
        <w:t>La</w:t>
      </w:r>
      <w:r w:rsidRPr="00EF2ABF">
        <w:rPr>
          <w:rFonts w:asciiTheme="majorBidi" w:hAnsiTheme="majorBidi" w:cstheme="majorBidi"/>
          <w:sz w:val="24"/>
          <w:szCs w:val="24"/>
        </w:rPr>
        <w:t xml:space="preserve"> remise en état devra être conforme aux recommandations du paysagiste (BRGM, 1997).</w:t>
      </w:r>
    </w:p>
    <w:p w14:paraId="60E5C8B8" w14:textId="77777777" w:rsidR="00E656E3" w:rsidRDefault="00E656E3" w:rsidP="00273158">
      <w:pPr>
        <w:autoSpaceDE w:val="0"/>
        <w:autoSpaceDN w:val="0"/>
        <w:adjustRightInd w:val="0"/>
        <w:spacing w:after="0"/>
        <w:jc w:val="both"/>
        <w:rPr>
          <w:rFonts w:asciiTheme="majorBidi" w:hAnsiTheme="majorBidi" w:cstheme="majorBidi"/>
          <w:sz w:val="24"/>
          <w:szCs w:val="24"/>
        </w:rPr>
      </w:pPr>
    </w:p>
    <w:p w14:paraId="6A522876" w14:textId="77777777" w:rsidR="00E656E3" w:rsidRDefault="00E656E3" w:rsidP="00273158">
      <w:pPr>
        <w:autoSpaceDE w:val="0"/>
        <w:autoSpaceDN w:val="0"/>
        <w:adjustRightInd w:val="0"/>
        <w:spacing w:after="0"/>
        <w:jc w:val="both"/>
        <w:rPr>
          <w:rFonts w:asciiTheme="majorBidi" w:hAnsiTheme="majorBidi" w:cstheme="majorBidi"/>
          <w:sz w:val="24"/>
          <w:szCs w:val="24"/>
        </w:rPr>
      </w:pPr>
    </w:p>
    <w:p w14:paraId="6CE72D1A" w14:textId="77777777" w:rsidR="00E656E3" w:rsidRDefault="00E656E3" w:rsidP="00273158">
      <w:pPr>
        <w:autoSpaceDE w:val="0"/>
        <w:autoSpaceDN w:val="0"/>
        <w:adjustRightInd w:val="0"/>
        <w:spacing w:after="0"/>
        <w:jc w:val="both"/>
        <w:rPr>
          <w:rFonts w:asciiTheme="majorBidi" w:hAnsiTheme="majorBidi" w:cstheme="majorBidi"/>
          <w:sz w:val="24"/>
          <w:szCs w:val="24"/>
        </w:rPr>
      </w:pPr>
    </w:p>
    <w:p w14:paraId="7BBA3068" w14:textId="77777777" w:rsidR="00E656E3" w:rsidRDefault="00E656E3" w:rsidP="00273158">
      <w:pPr>
        <w:autoSpaceDE w:val="0"/>
        <w:autoSpaceDN w:val="0"/>
        <w:adjustRightInd w:val="0"/>
        <w:spacing w:after="0"/>
        <w:jc w:val="both"/>
        <w:rPr>
          <w:rFonts w:asciiTheme="majorBidi" w:hAnsiTheme="majorBidi" w:cstheme="majorBidi"/>
          <w:sz w:val="24"/>
          <w:szCs w:val="24"/>
        </w:rPr>
      </w:pPr>
    </w:p>
    <w:p w14:paraId="5DCF08B2" w14:textId="77777777" w:rsidR="002B26BA" w:rsidRPr="00B2264A" w:rsidRDefault="002B26BA" w:rsidP="002B26BA">
      <w:pPr>
        <w:autoSpaceDE w:val="0"/>
        <w:autoSpaceDN w:val="0"/>
        <w:adjustRightInd w:val="0"/>
        <w:spacing w:after="0" w:line="240" w:lineRule="auto"/>
        <w:jc w:val="both"/>
        <w:rPr>
          <w:rFonts w:asciiTheme="majorBidi" w:hAnsiTheme="majorBidi" w:cstheme="majorBidi"/>
          <w:b/>
          <w:bCs/>
          <w:sz w:val="28"/>
          <w:szCs w:val="28"/>
        </w:rPr>
      </w:pPr>
      <w:r w:rsidRPr="00B2264A">
        <w:rPr>
          <w:rFonts w:asciiTheme="majorBidi" w:hAnsiTheme="majorBidi" w:cstheme="majorBidi"/>
          <w:b/>
          <w:bCs/>
          <w:sz w:val="28"/>
          <w:szCs w:val="28"/>
        </w:rPr>
        <w:t>Chapitre VI Impacts sur l'atmosphère</w:t>
      </w:r>
      <w:r>
        <w:rPr>
          <w:rFonts w:asciiTheme="majorBidi" w:hAnsiTheme="majorBidi" w:cstheme="majorBidi"/>
          <w:b/>
          <w:bCs/>
          <w:sz w:val="28"/>
          <w:szCs w:val="28"/>
        </w:rPr>
        <w:t>.</w:t>
      </w:r>
    </w:p>
    <w:p w14:paraId="6A8D8E6C"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Entre 0 et 100 km d'altitude, les variations de température permettent de subdiviser</w:t>
      </w:r>
    </w:p>
    <w:p w14:paraId="539DA571"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l'atmosphère</w:t>
      </w:r>
      <w:proofErr w:type="gramEnd"/>
      <w:r w:rsidRPr="00323481">
        <w:rPr>
          <w:rFonts w:asciiTheme="majorBidi" w:hAnsiTheme="majorBidi" w:cstheme="majorBidi"/>
          <w:sz w:val="24"/>
          <w:szCs w:val="24"/>
        </w:rPr>
        <w:t xml:space="preserve"> en 3 couches superposées (</w:t>
      </w:r>
      <w:proofErr w:type="spellStart"/>
      <w:r w:rsidRPr="00323481">
        <w:rPr>
          <w:rFonts w:asciiTheme="majorBidi" w:hAnsiTheme="majorBidi" w:cstheme="majorBidi"/>
          <w:sz w:val="24"/>
          <w:szCs w:val="24"/>
        </w:rPr>
        <w:t>Gu</w:t>
      </w:r>
      <w:proofErr w:type="spellEnd"/>
      <w:r>
        <w:rPr>
          <w:rFonts w:asciiTheme="majorBidi" w:hAnsiTheme="majorBidi" w:cstheme="majorBidi"/>
          <w:sz w:val="24"/>
          <w:szCs w:val="24"/>
        </w:rPr>
        <w:t xml:space="preserve"> </w:t>
      </w:r>
      <w:proofErr w:type="spellStart"/>
      <w:r w:rsidRPr="00323481">
        <w:rPr>
          <w:rFonts w:asciiTheme="majorBidi" w:hAnsiTheme="majorBidi" w:cstheme="majorBidi"/>
          <w:sz w:val="24"/>
          <w:szCs w:val="24"/>
        </w:rPr>
        <w:t>yot</w:t>
      </w:r>
      <w:proofErr w:type="spellEnd"/>
      <w:r w:rsidRPr="00323481">
        <w:rPr>
          <w:rFonts w:asciiTheme="majorBidi" w:hAnsiTheme="majorBidi" w:cstheme="majorBidi"/>
          <w:sz w:val="24"/>
          <w:szCs w:val="24"/>
        </w:rPr>
        <w:t>, 1997) :</w:t>
      </w:r>
    </w:p>
    <w:p w14:paraId="61E0C294" w14:textId="77777777" w:rsidR="002B26BA" w:rsidRPr="00323481" w:rsidRDefault="002B26BA" w:rsidP="002B26BA">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la troposphère entre 0-7 km à 16 km, avec des nuages, des précipitations, et des variations notables de pression ; la température</w:t>
      </w:r>
      <w:r>
        <w:rPr>
          <w:rFonts w:asciiTheme="majorBidi" w:hAnsiTheme="majorBidi" w:cstheme="majorBidi"/>
          <w:sz w:val="24"/>
          <w:szCs w:val="24"/>
        </w:rPr>
        <w:t xml:space="preserve"> diminue jusqu'à</w:t>
      </w:r>
      <w:r w:rsidRPr="00323481">
        <w:rPr>
          <w:rFonts w:asciiTheme="majorBidi" w:hAnsiTheme="majorBidi" w:cstheme="majorBidi"/>
          <w:sz w:val="24"/>
          <w:szCs w:val="24"/>
        </w:rPr>
        <w:t xml:space="preserve"> -55°</w:t>
      </w:r>
      <w:proofErr w:type="gramStart"/>
      <w:r w:rsidRPr="00323481">
        <w:rPr>
          <w:rFonts w:asciiTheme="majorBidi" w:hAnsiTheme="majorBidi" w:cstheme="majorBidi"/>
          <w:sz w:val="24"/>
          <w:szCs w:val="24"/>
        </w:rPr>
        <w:t>C;</w:t>
      </w:r>
      <w:proofErr w:type="gramEnd"/>
      <w:r w:rsidRPr="00323481">
        <w:rPr>
          <w:rFonts w:asciiTheme="majorBidi" w:hAnsiTheme="majorBidi" w:cstheme="majorBidi"/>
          <w:sz w:val="24"/>
          <w:szCs w:val="24"/>
        </w:rPr>
        <w:t xml:space="preserve"> sa limite supérieure est la tropopause,</w:t>
      </w:r>
    </w:p>
    <w:p w14:paraId="0695A281" w14:textId="77777777" w:rsidR="002B26BA" w:rsidRPr="00323481" w:rsidRDefault="002B26BA" w:rsidP="002B26BA">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 xml:space="preserve">la stratosphère jusqu'à 50 km, la température cesse de diminuer dans la </w:t>
      </w:r>
      <w:proofErr w:type="gramStart"/>
      <w:r w:rsidRPr="00323481">
        <w:rPr>
          <w:rFonts w:asciiTheme="majorBidi" w:hAnsiTheme="majorBidi" w:cstheme="majorBidi"/>
          <w:sz w:val="24"/>
          <w:szCs w:val="24"/>
        </w:rPr>
        <w:t>stratosphère  inferieure</w:t>
      </w:r>
      <w:proofErr w:type="gramEnd"/>
      <w:r w:rsidRPr="00323481">
        <w:rPr>
          <w:rFonts w:asciiTheme="majorBidi" w:hAnsiTheme="majorBidi" w:cstheme="majorBidi"/>
          <w:sz w:val="24"/>
          <w:szCs w:val="24"/>
        </w:rPr>
        <w:t xml:space="preserve"> ; elle augmente entre 30 et 50 km pour atteindre 0°C au niveau de la stratopause. La couche d'ozone est situées au sommet vers 25 à 30 </w:t>
      </w:r>
      <w:proofErr w:type="gramStart"/>
      <w:r w:rsidRPr="00323481">
        <w:rPr>
          <w:rFonts w:asciiTheme="majorBidi" w:hAnsiTheme="majorBidi" w:cstheme="majorBidi"/>
          <w:sz w:val="24"/>
          <w:szCs w:val="24"/>
        </w:rPr>
        <w:t>km;</w:t>
      </w:r>
      <w:proofErr w:type="gramEnd"/>
      <w:r w:rsidRPr="00323481">
        <w:rPr>
          <w:rFonts w:asciiTheme="majorBidi" w:hAnsiTheme="majorBidi" w:cstheme="majorBidi"/>
          <w:sz w:val="24"/>
          <w:szCs w:val="24"/>
        </w:rPr>
        <w:t xml:space="preserve"> les molécules d'O</w:t>
      </w:r>
      <w:r w:rsidRPr="00323481">
        <w:rPr>
          <w:rFonts w:asciiTheme="majorBidi" w:hAnsiTheme="majorBidi" w:cstheme="majorBidi"/>
          <w:sz w:val="16"/>
          <w:szCs w:val="16"/>
        </w:rPr>
        <w:t xml:space="preserve">2 </w:t>
      </w:r>
      <w:r w:rsidRPr="00323481">
        <w:rPr>
          <w:rFonts w:asciiTheme="majorBidi" w:hAnsiTheme="majorBidi" w:cstheme="majorBidi"/>
          <w:sz w:val="24"/>
          <w:szCs w:val="24"/>
        </w:rPr>
        <w:t>absorbent les ultra-violets courts et produisent des atomes libres d'oxygène qui se recombinent aux molécules pour donner l'ozone,</w:t>
      </w:r>
    </w:p>
    <w:p w14:paraId="3587D035" w14:textId="77777777" w:rsidR="002B26BA" w:rsidRPr="00323481" w:rsidRDefault="002B26BA" w:rsidP="002B26BA">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 xml:space="preserve">l'ionosphère entre 50 à 700 ou 1000 km, la température diminue </w:t>
      </w:r>
      <w:proofErr w:type="gramStart"/>
      <w:r w:rsidRPr="00323481">
        <w:rPr>
          <w:rFonts w:asciiTheme="majorBidi" w:hAnsiTheme="majorBidi" w:cstheme="majorBidi"/>
          <w:sz w:val="24"/>
          <w:szCs w:val="24"/>
        </w:rPr>
        <w:t>jusqu'à  -</w:t>
      </w:r>
      <w:proofErr w:type="gramEnd"/>
      <w:r w:rsidRPr="00323481">
        <w:rPr>
          <w:rFonts w:asciiTheme="majorBidi" w:hAnsiTheme="majorBidi" w:cstheme="majorBidi"/>
          <w:sz w:val="24"/>
          <w:szCs w:val="24"/>
        </w:rPr>
        <w:t>90°C.</w:t>
      </w:r>
    </w:p>
    <w:p w14:paraId="364B5493"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A partir de 80 km, elle peut atteindre 300°C. Les atomes d'O</w:t>
      </w:r>
      <w:r w:rsidRPr="00323481">
        <w:rPr>
          <w:rFonts w:asciiTheme="majorBidi" w:hAnsiTheme="majorBidi" w:cstheme="majorBidi"/>
          <w:sz w:val="16"/>
          <w:szCs w:val="16"/>
        </w:rPr>
        <w:t xml:space="preserve">2 </w:t>
      </w:r>
      <w:r w:rsidRPr="00323481">
        <w:rPr>
          <w:rFonts w:asciiTheme="majorBidi" w:hAnsiTheme="majorBidi" w:cstheme="majorBidi"/>
          <w:sz w:val="24"/>
          <w:szCs w:val="24"/>
        </w:rPr>
        <w:t>et d'O</w:t>
      </w:r>
      <w:r w:rsidRPr="00323481">
        <w:rPr>
          <w:rFonts w:asciiTheme="majorBidi" w:hAnsiTheme="majorBidi" w:cstheme="majorBidi"/>
          <w:sz w:val="16"/>
          <w:szCs w:val="16"/>
        </w:rPr>
        <w:t xml:space="preserve">3 </w:t>
      </w:r>
      <w:r w:rsidRPr="00323481">
        <w:rPr>
          <w:rFonts w:asciiTheme="majorBidi" w:hAnsiTheme="majorBidi" w:cstheme="majorBidi"/>
          <w:sz w:val="24"/>
          <w:szCs w:val="24"/>
        </w:rPr>
        <w:t>sont ionisés sous l'action des ultra-violets solaires et des rayons cosmiques et donnent les aurores</w:t>
      </w:r>
    </w:p>
    <w:p w14:paraId="02F864A5"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boréales</w:t>
      </w:r>
      <w:proofErr w:type="gramEnd"/>
      <w:r w:rsidRPr="00323481">
        <w:rPr>
          <w:rFonts w:asciiTheme="majorBidi" w:hAnsiTheme="majorBidi" w:cstheme="majorBidi"/>
          <w:sz w:val="24"/>
          <w:szCs w:val="24"/>
        </w:rPr>
        <w:t xml:space="preserve"> et australes. Elle est divisée en mésosphère (50 à 80 km) et thermosphère.</w:t>
      </w:r>
    </w:p>
    <w:p w14:paraId="0E39CE3C" w14:textId="77777777" w:rsidR="002B26BA" w:rsidRPr="00B2264A" w:rsidRDefault="002B26BA" w:rsidP="002B26BA">
      <w:pPr>
        <w:autoSpaceDE w:val="0"/>
        <w:autoSpaceDN w:val="0"/>
        <w:adjustRightInd w:val="0"/>
        <w:spacing w:after="0" w:line="240" w:lineRule="auto"/>
        <w:jc w:val="both"/>
        <w:rPr>
          <w:rFonts w:asciiTheme="majorBidi" w:hAnsiTheme="majorBidi" w:cstheme="majorBidi"/>
          <w:b/>
          <w:bCs/>
          <w:sz w:val="28"/>
          <w:szCs w:val="28"/>
        </w:rPr>
      </w:pPr>
      <w:r w:rsidRPr="00B2264A">
        <w:rPr>
          <w:rFonts w:asciiTheme="majorBidi" w:hAnsiTheme="majorBidi" w:cstheme="majorBidi"/>
          <w:b/>
          <w:bCs/>
          <w:sz w:val="28"/>
          <w:szCs w:val="28"/>
        </w:rPr>
        <w:t>1 Poussières</w:t>
      </w:r>
    </w:p>
    <w:p w14:paraId="5AA9816E"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Les plus importantes sources de pollution atmosphérique dans les opérations minières</w:t>
      </w:r>
    </w:p>
    <w:p w14:paraId="33D73B31"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sont</w:t>
      </w:r>
      <w:proofErr w:type="gramEnd"/>
      <w:r w:rsidRPr="00323481">
        <w:rPr>
          <w:rFonts w:asciiTheme="majorBidi" w:hAnsiTheme="majorBidi" w:cstheme="majorBidi"/>
          <w:sz w:val="24"/>
          <w:szCs w:val="24"/>
        </w:rPr>
        <w:t xml:space="preserve"> (ELAW, 2010) :</w:t>
      </w:r>
    </w:p>
    <w:p w14:paraId="6306A5A8"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1- Les particules de matières transportées par le vent, à la suite de fouilles d'abattages</w:t>
      </w:r>
    </w:p>
    <w:p w14:paraId="110E1C97"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par</w:t>
      </w:r>
      <w:proofErr w:type="gramEnd"/>
      <w:r w:rsidRPr="00323481">
        <w:rPr>
          <w:rFonts w:asciiTheme="majorBidi" w:hAnsiTheme="majorBidi" w:cstheme="majorBidi"/>
          <w:sz w:val="24"/>
          <w:szCs w:val="24"/>
        </w:rPr>
        <w:t xml:space="preserve"> explosion, de transport de matériaux, de l'érosion par le vent, des poussières fugitives provenant des installations de résidus, des stations de culbutage, des décharges de résidus et des routes de pénétration. Les émissions de gaz d'échappement provenant de sources mobiles (voitures, camions, équipements lourds) augmentent ces niveaux de particules.</w:t>
      </w:r>
    </w:p>
    <w:p w14:paraId="656B7850"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2- Les émissions de gaz provenant de la combustion de carburants dans des sources</w:t>
      </w:r>
    </w:p>
    <w:p w14:paraId="66F37C63"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fixes</w:t>
      </w:r>
      <w:proofErr w:type="gramEnd"/>
      <w:r w:rsidRPr="00323481">
        <w:rPr>
          <w:rFonts w:asciiTheme="majorBidi" w:hAnsiTheme="majorBidi" w:cstheme="majorBidi"/>
          <w:sz w:val="24"/>
          <w:szCs w:val="24"/>
        </w:rPr>
        <w:t xml:space="preserve"> et mobiles, explosions et traitement des minéraux.</w:t>
      </w:r>
    </w:p>
    <w:p w14:paraId="25F7CE50"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
    <w:p w14:paraId="2EB29F91"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noProof/>
          <w:sz w:val="24"/>
          <w:szCs w:val="24"/>
          <w:lang w:eastAsia="fr-FR"/>
        </w:rPr>
      </w:pPr>
    </w:p>
    <w:p w14:paraId="15A0429D"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noProof/>
          <w:sz w:val="24"/>
          <w:szCs w:val="24"/>
          <w:lang w:eastAsia="fr-FR"/>
        </w:rPr>
      </w:pPr>
      <w:r w:rsidRPr="00323481">
        <w:rPr>
          <w:rFonts w:asciiTheme="majorBidi" w:hAnsiTheme="majorBidi" w:cstheme="majorBidi"/>
          <w:sz w:val="24"/>
          <w:szCs w:val="24"/>
        </w:rPr>
        <w:t xml:space="preserve">                        Figure .1 </w:t>
      </w:r>
      <w:proofErr w:type="gramStart"/>
      <w:r w:rsidRPr="00323481">
        <w:rPr>
          <w:rFonts w:asciiTheme="majorBidi" w:hAnsiTheme="majorBidi" w:cstheme="majorBidi"/>
          <w:sz w:val="24"/>
          <w:szCs w:val="24"/>
        </w:rPr>
        <w:t>{ Impacts</w:t>
      </w:r>
      <w:proofErr w:type="gramEnd"/>
      <w:r w:rsidRPr="00323481">
        <w:rPr>
          <w:rFonts w:asciiTheme="majorBidi" w:hAnsiTheme="majorBidi" w:cstheme="majorBidi"/>
          <w:sz w:val="24"/>
          <w:szCs w:val="24"/>
        </w:rPr>
        <w:t xml:space="preserve"> sur la qualité de l'air (ELAW, 2010)</w:t>
      </w:r>
    </w:p>
    <w:p w14:paraId="402838B5"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9"/>
          <w:szCs w:val="29"/>
        </w:rPr>
      </w:pPr>
      <w:r w:rsidRPr="00323481">
        <w:rPr>
          <w:rFonts w:asciiTheme="majorBidi" w:hAnsiTheme="majorBidi" w:cstheme="majorBidi"/>
          <w:noProof/>
          <w:sz w:val="29"/>
          <w:szCs w:val="29"/>
          <w:lang w:eastAsia="fr-FR"/>
        </w:rPr>
        <w:drawing>
          <wp:inline distT="0" distB="0" distL="0" distR="0" wp14:anchorId="6EE7FBDE" wp14:editId="54B66C0F">
            <wp:extent cx="5445578" cy="865198"/>
            <wp:effectExtent l="19050" t="0" r="2722"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51204" cy="866092"/>
                    </a:xfrm>
                    <a:prstGeom prst="rect">
                      <a:avLst/>
                    </a:prstGeom>
                    <a:noFill/>
                    <a:ln w="9525">
                      <a:noFill/>
                      <a:miter lim="800000"/>
                      <a:headEnd/>
                      <a:tailEnd/>
                    </a:ln>
                  </pic:spPr>
                </pic:pic>
              </a:graphicData>
            </a:graphic>
          </wp:inline>
        </w:drawing>
      </w:r>
    </w:p>
    <w:p w14:paraId="62145005" w14:textId="77777777" w:rsidR="002B26BA" w:rsidRPr="00B2264A" w:rsidRDefault="002B26BA" w:rsidP="002B26BA">
      <w:pPr>
        <w:autoSpaceDE w:val="0"/>
        <w:autoSpaceDN w:val="0"/>
        <w:adjustRightInd w:val="0"/>
        <w:spacing w:after="0" w:line="240" w:lineRule="auto"/>
        <w:jc w:val="both"/>
        <w:rPr>
          <w:rFonts w:asciiTheme="majorBidi" w:hAnsiTheme="majorBidi" w:cstheme="majorBidi"/>
          <w:b/>
          <w:bCs/>
          <w:sz w:val="24"/>
          <w:szCs w:val="24"/>
        </w:rPr>
      </w:pPr>
      <w:r w:rsidRPr="00B2264A">
        <w:rPr>
          <w:rFonts w:asciiTheme="majorBidi" w:hAnsiTheme="majorBidi" w:cstheme="majorBidi"/>
          <w:b/>
          <w:bCs/>
          <w:sz w:val="24"/>
          <w:szCs w:val="24"/>
        </w:rPr>
        <w:t>1.1 Sources mobiles</w:t>
      </w:r>
    </w:p>
    <w:p w14:paraId="404EA89B"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Les sources mobiles de polluants atmosphériques incluent les véhicules lourds utilisés</w:t>
      </w:r>
    </w:p>
    <w:p w14:paraId="24A72584"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dans</w:t>
      </w:r>
      <w:proofErr w:type="gramEnd"/>
      <w:r w:rsidRPr="00323481">
        <w:rPr>
          <w:rFonts w:asciiTheme="majorBidi" w:hAnsiTheme="majorBidi" w:cstheme="majorBidi"/>
          <w:sz w:val="24"/>
          <w:szCs w:val="24"/>
        </w:rPr>
        <w:t xml:space="preserve"> les opérations d'excavation, les voitures qui transportent le personnel sur le site</w:t>
      </w:r>
    </w:p>
    <w:p w14:paraId="3B56FF50"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minier</w:t>
      </w:r>
      <w:proofErr w:type="gramEnd"/>
      <w:r w:rsidRPr="00323481">
        <w:rPr>
          <w:rFonts w:asciiTheme="majorBidi" w:hAnsiTheme="majorBidi" w:cstheme="majorBidi"/>
          <w:sz w:val="24"/>
          <w:szCs w:val="24"/>
        </w:rPr>
        <w:t xml:space="preserve"> et les camions qui transportent les matériels miniers. Le niveau d'émissions de</w:t>
      </w:r>
    </w:p>
    <w:p w14:paraId="138D690C"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polluants</w:t>
      </w:r>
      <w:proofErr w:type="gramEnd"/>
      <w:r w:rsidRPr="00323481">
        <w:rPr>
          <w:rFonts w:asciiTheme="majorBidi" w:hAnsiTheme="majorBidi" w:cstheme="majorBidi"/>
          <w:sz w:val="24"/>
          <w:szCs w:val="24"/>
        </w:rPr>
        <w:t xml:space="preserve"> provenant de ces sources dépend du carburant et de l'état de fonctionnement</w:t>
      </w:r>
    </w:p>
    <w:p w14:paraId="3303A1B0"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de</w:t>
      </w:r>
      <w:proofErr w:type="gramEnd"/>
      <w:r w:rsidRPr="00323481">
        <w:rPr>
          <w:rFonts w:asciiTheme="majorBidi" w:hAnsiTheme="majorBidi" w:cstheme="majorBidi"/>
          <w:sz w:val="24"/>
          <w:szCs w:val="24"/>
        </w:rPr>
        <w:t xml:space="preserve"> l'équipement. Bien que les émissions individuelles puissent être relativement faibles, collectivement ces émissions peuvent constituer de réelles préoccupations. En outre, les sources mobiles sont une source importante de particules, de monoxyde de carbone et des composés organiques volatils qui contribuent considérablement à la formation d'ozone troposphérique (ELAW, 2010).</w:t>
      </w:r>
    </w:p>
    <w:p w14:paraId="1D43630B" w14:textId="77777777" w:rsidR="003E3215" w:rsidRDefault="003E3215" w:rsidP="002B26BA">
      <w:pPr>
        <w:autoSpaceDE w:val="0"/>
        <w:autoSpaceDN w:val="0"/>
        <w:adjustRightInd w:val="0"/>
        <w:spacing w:after="0" w:line="240" w:lineRule="auto"/>
        <w:jc w:val="both"/>
        <w:rPr>
          <w:rFonts w:asciiTheme="majorBidi" w:hAnsiTheme="majorBidi" w:cstheme="majorBidi"/>
          <w:b/>
          <w:bCs/>
          <w:sz w:val="24"/>
          <w:szCs w:val="24"/>
        </w:rPr>
      </w:pPr>
    </w:p>
    <w:p w14:paraId="2D5EBCD9" w14:textId="3D3B6826" w:rsidR="002B26BA" w:rsidRPr="00B2264A" w:rsidRDefault="003E3215" w:rsidP="002B26BA">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002B26BA" w:rsidRPr="00B2264A">
        <w:rPr>
          <w:rFonts w:asciiTheme="majorBidi" w:hAnsiTheme="majorBidi" w:cstheme="majorBidi"/>
          <w:b/>
          <w:bCs/>
          <w:sz w:val="24"/>
          <w:szCs w:val="24"/>
        </w:rPr>
        <w:t>.1.2 Sources fixes</w:t>
      </w:r>
    </w:p>
    <w:p w14:paraId="267F977E"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Les principales émissions gazeuses proviennent de combustion de carburants dans les</w:t>
      </w:r>
    </w:p>
    <w:p w14:paraId="07E37B44"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installations</w:t>
      </w:r>
      <w:proofErr w:type="gramEnd"/>
      <w:r w:rsidRPr="00323481">
        <w:rPr>
          <w:rFonts w:asciiTheme="majorBidi" w:hAnsiTheme="majorBidi" w:cstheme="majorBidi"/>
          <w:sz w:val="24"/>
          <w:szCs w:val="24"/>
        </w:rPr>
        <w:t xml:space="preserve"> de production électrique, des opérations de séchage, de grillage et de fusion. </w:t>
      </w:r>
      <w:proofErr w:type="gramStart"/>
      <w:r w:rsidRPr="00323481">
        <w:rPr>
          <w:rFonts w:asciiTheme="majorBidi" w:hAnsiTheme="majorBidi" w:cstheme="majorBidi"/>
          <w:sz w:val="24"/>
          <w:szCs w:val="24"/>
        </w:rPr>
        <w:t>de</w:t>
      </w:r>
      <w:proofErr w:type="gramEnd"/>
      <w:r w:rsidRPr="00323481">
        <w:rPr>
          <w:rFonts w:asciiTheme="majorBidi" w:hAnsiTheme="majorBidi" w:cstheme="majorBidi"/>
          <w:sz w:val="24"/>
          <w:szCs w:val="24"/>
        </w:rPr>
        <w:t xml:space="preserve"> nombreux producteurs de métaux précieux fondent le métal sur place avant de l'expédier vers les </w:t>
      </w:r>
      <w:r w:rsidRPr="00323481">
        <w:rPr>
          <w:rFonts w:asciiTheme="majorBidi" w:hAnsiTheme="majorBidi" w:cstheme="majorBidi"/>
          <w:sz w:val="24"/>
          <w:szCs w:val="24"/>
        </w:rPr>
        <w:lastRenderedPageBreak/>
        <w:t>raffineries hors site. En général, l'or et l'argent sont produits dans les fours de fusion qui peuvent produire des niveaux élevées de mercure dans l'air, d'arsenic, de dioxyde de soufre et d'autres métaux (ELAW, 2010).</w:t>
      </w:r>
    </w:p>
    <w:p w14:paraId="3CFCA5E9"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9"/>
          <w:szCs w:val="29"/>
        </w:rPr>
      </w:pPr>
    </w:p>
    <w:p w14:paraId="4375BD0D" w14:textId="77777777" w:rsidR="002B26BA" w:rsidRPr="00B2264A" w:rsidRDefault="002B26BA" w:rsidP="002B26BA">
      <w:pPr>
        <w:autoSpaceDE w:val="0"/>
        <w:autoSpaceDN w:val="0"/>
        <w:adjustRightInd w:val="0"/>
        <w:spacing w:after="0" w:line="240" w:lineRule="auto"/>
        <w:jc w:val="both"/>
        <w:rPr>
          <w:rFonts w:asciiTheme="majorBidi" w:hAnsiTheme="majorBidi" w:cstheme="majorBidi"/>
          <w:b/>
          <w:bCs/>
          <w:sz w:val="24"/>
          <w:szCs w:val="24"/>
        </w:rPr>
      </w:pPr>
      <w:r w:rsidRPr="00B2264A">
        <w:rPr>
          <w:rFonts w:asciiTheme="majorBidi" w:hAnsiTheme="majorBidi" w:cstheme="majorBidi"/>
          <w:b/>
          <w:bCs/>
          <w:sz w:val="24"/>
          <w:szCs w:val="24"/>
        </w:rPr>
        <w:t>1.3 Sources fugitives</w:t>
      </w:r>
    </w:p>
    <w:p w14:paraId="16E27AA9"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Ces émissions qui ne pourraient pas raisonnablement passer par une tuyauterie, une</w:t>
      </w:r>
    </w:p>
    <w:p w14:paraId="09885E32"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cheminée</w:t>
      </w:r>
      <w:proofErr w:type="gramEnd"/>
      <w:r w:rsidRPr="00323481">
        <w:rPr>
          <w:rFonts w:asciiTheme="majorBidi" w:hAnsiTheme="majorBidi" w:cstheme="majorBidi"/>
          <w:sz w:val="24"/>
          <w:szCs w:val="24"/>
        </w:rPr>
        <w:t>, un orifice ou d'autres ouvertures à fonction équivalente. Les sources courantes d'émissions fugitives comprennent : le stockage et la manutention de matériaux ; le traitement de mine ; la poussière fugitive, l'abattage, les activités de construction et les galeries associées aux activités minières ; les coussins de lixiviation et les tas de résidus de minerais et les bassins de décantations ; et les tas de déchets roches. Les impacts sont difficiles à prévoir et à calculer mais devraient être considérés puisqu'ils pourraient être une source importante de dangereux polluants atmosphériques (ELAW, 2010).</w:t>
      </w:r>
    </w:p>
    <w:p w14:paraId="4F924B80"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34"/>
          <w:szCs w:val="34"/>
        </w:rPr>
      </w:pPr>
    </w:p>
    <w:p w14:paraId="3A675534" w14:textId="77777777" w:rsidR="002B26BA" w:rsidRPr="00B2264A" w:rsidRDefault="002B26BA" w:rsidP="002B26BA">
      <w:pPr>
        <w:autoSpaceDE w:val="0"/>
        <w:autoSpaceDN w:val="0"/>
        <w:adjustRightInd w:val="0"/>
        <w:spacing w:after="0" w:line="240" w:lineRule="auto"/>
        <w:jc w:val="both"/>
        <w:rPr>
          <w:rFonts w:asciiTheme="majorBidi" w:hAnsiTheme="majorBidi" w:cstheme="majorBidi"/>
          <w:b/>
          <w:bCs/>
          <w:sz w:val="24"/>
          <w:szCs w:val="24"/>
        </w:rPr>
      </w:pPr>
      <w:r w:rsidRPr="00B2264A">
        <w:rPr>
          <w:rFonts w:asciiTheme="majorBidi" w:hAnsiTheme="majorBidi" w:cstheme="majorBidi"/>
          <w:b/>
          <w:bCs/>
          <w:sz w:val="24"/>
          <w:szCs w:val="24"/>
        </w:rPr>
        <w:t>2 Bruits et vibrations</w:t>
      </w:r>
    </w:p>
    <w:p w14:paraId="293C6E5B"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Les bruits imputables à une carrière ou une mine peuvent être liées à la méthode</w:t>
      </w:r>
    </w:p>
    <w:p w14:paraId="0E6250F5"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d'exploitation</w:t>
      </w:r>
      <w:proofErr w:type="gramEnd"/>
      <w:r w:rsidRPr="00323481">
        <w:rPr>
          <w:rFonts w:asciiTheme="majorBidi" w:hAnsiTheme="majorBidi" w:cstheme="majorBidi"/>
          <w:sz w:val="24"/>
          <w:szCs w:val="24"/>
        </w:rPr>
        <w:t xml:space="preserve"> (tir de mines, abattage), au traitement des matériaux (concassage, criblage), à l'enlèvement et au transport de ces dernières (BRGM, 1998). La pollution par le bruit peut inclure les bruits en provenance des moteurs de véhicules, le chargement et le déchargement de roches dans des tombereaux en acier, les toboggans, la production électrique, et d'autres sources. Les impacts cumulatifs des pelles mécaniques, du forage, de l'abattage par explosion, du transport, du concassage, du broyage et du stockage en grandes quantités peuvent affecter de </w:t>
      </w:r>
      <w:proofErr w:type="gramStart"/>
      <w:r w:rsidRPr="00323481">
        <w:rPr>
          <w:rFonts w:asciiTheme="majorBidi" w:hAnsiTheme="majorBidi" w:cstheme="majorBidi"/>
          <w:sz w:val="24"/>
          <w:szCs w:val="24"/>
        </w:rPr>
        <w:t>manière  significative</w:t>
      </w:r>
      <w:proofErr w:type="gramEnd"/>
      <w:r w:rsidRPr="00323481">
        <w:rPr>
          <w:rFonts w:asciiTheme="majorBidi" w:hAnsiTheme="majorBidi" w:cstheme="majorBidi"/>
          <w:sz w:val="24"/>
          <w:szCs w:val="24"/>
        </w:rPr>
        <w:t xml:space="preserve"> les proches résidents et la faune.</w:t>
      </w:r>
    </w:p>
    <w:p w14:paraId="6CC88DCF"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Les vibrations sont associées à de nombreux types d'équipements utilisées dans l'exploitation minière, mais l'abattage par explosion est considéré comme la source la plus importante. La vibration affecte la stabilité des infrastructures, les bâtiments et les maisons à proximité des opérations des grandes mines à ciel ouvert. Les chocs</w:t>
      </w:r>
    </w:p>
    <w:p w14:paraId="64F530FD"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sidRPr="00323481">
        <w:rPr>
          <w:rFonts w:asciiTheme="majorBidi" w:hAnsiTheme="majorBidi" w:cstheme="majorBidi"/>
          <w:sz w:val="24"/>
          <w:szCs w:val="24"/>
        </w:rPr>
        <w:t xml:space="preserve">et les vibrations, </w:t>
      </w:r>
      <w:proofErr w:type="gramStart"/>
      <w:r w:rsidRPr="00323481">
        <w:rPr>
          <w:rFonts w:asciiTheme="majorBidi" w:hAnsiTheme="majorBidi" w:cstheme="majorBidi"/>
          <w:sz w:val="24"/>
          <w:szCs w:val="24"/>
        </w:rPr>
        <w:t>à  la</w:t>
      </w:r>
      <w:proofErr w:type="gramEnd"/>
      <w:r w:rsidRPr="00323481">
        <w:rPr>
          <w:rFonts w:asciiTheme="majorBidi" w:hAnsiTheme="majorBidi" w:cstheme="majorBidi"/>
          <w:sz w:val="24"/>
          <w:szCs w:val="24"/>
        </w:rPr>
        <w:t xml:space="preserve"> suite d'abattages peuvent entraîner du bruit, de la poussière et</w:t>
      </w:r>
    </w:p>
    <w:p w14:paraId="2D653E3E"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roofErr w:type="gramStart"/>
      <w:r w:rsidRPr="00323481">
        <w:rPr>
          <w:rFonts w:asciiTheme="majorBidi" w:hAnsiTheme="majorBidi" w:cstheme="majorBidi"/>
          <w:sz w:val="24"/>
          <w:szCs w:val="24"/>
        </w:rPr>
        <w:t>conduire</w:t>
      </w:r>
      <w:proofErr w:type="gramEnd"/>
      <w:r w:rsidRPr="00323481">
        <w:rPr>
          <w:rFonts w:asciiTheme="majorBidi" w:hAnsiTheme="majorBidi" w:cstheme="majorBidi"/>
          <w:sz w:val="24"/>
          <w:szCs w:val="24"/>
        </w:rPr>
        <w:t xml:space="preserve"> à la destruction des structures dans les zones environnantes non-habitées. La vie animale, dont la population locale peut dépendre, pourrait également être perturbée. Les mesures compensatoires sont (Commission européenne, 2009) :</w:t>
      </w:r>
    </w:p>
    <w:p w14:paraId="20118C52"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1-</w:t>
      </w:r>
      <w:r w:rsidRPr="00323481">
        <w:rPr>
          <w:rFonts w:asciiTheme="majorBidi" w:hAnsiTheme="majorBidi" w:cstheme="majorBidi"/>
          <w:sz w:val="24"/>
          <w:szCs w:val="24"/>
        </w:rPr>
        <w:t xml:space="preserve"> utiliser des systèmes fonctionnant en continu (convoyeurs _a bande, pipelines, etc.),</w:t>
      </w:r>
    </w:p>
    <w:p w14:paraId="5C40D751"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2-</w:t>
      </w:r>
      <w:r w:rsidRPr="00323481">
        <w:rPr>
          <w:rFonts w:asciiTheme="majorBidi" w:hAnsiTheme="majorBidi" w:cstheme="majorBidi"/>
          <w:sz w:val="24"/>
          <w:szCs w:val="24"/>
        </w:rPr>
        <w:t xml:space="preserve"> enfermer les convoyeurs _a bande sur les sites où le bruit constitue un problème local,</w:t>
      </w:r>
    </w:p>
    <w:p w14:paraId="3E911ABD"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3- cré</w:t>
      </w:r>
      <w:r w:rsidRPr="00323481">
        <w:rPr>
          <w:rFonts w:asciiTheme="majorBidi" w:hAnsiTheme="majorBidi" w:cstheme="majorBidi"/>
          <w:sz w:val="24"/>
          <w:szCs w:val="24"/>
        </w:rPr>
        <w:t>er d'abord le flanc extérieur d'un terril, puis les rampes de transport et les gradins d'exploitation dans sa zone intérieure dans toute la mesure du possible.</w:t>
      </w:r>
    </w:p>
    <w:p w14:paraId="5FBB961B" w14:textId="77777777" w:rsidR="002B26BA" w:rsidRPr="00323481" w:rsidRDefault="002B26BA" w:rsidP="002B26BA">
      <w:pPr>
        <w:autoSpaceDE w:val="0"/>
        <w:autoSpaceDN w:val="0"/>
        <w:adjustRightInd w:val="0"/>
        <w:spacing w:after="0" w:line="240" w:lineRule="auto"/>
        <w:jc w:val="both"/>
        <w:rPr>
          <w:rFonts w:asciiTheme="majorBidi" w:hAnsiTheme="majorBidi" w:cstheme="majorBidi"/>
          <w:sz w:val="24"/>
          <w:szCs w:val="24"/>
        </w:rPr>
      </w:pPr>
    </w:p>
    <w:p w14:paraId="3A7A74A8" w14:textId="77777777" w:rsidR="002B26BA" w:rsidRPr="00323481" w:rsidRDefault="002B26BA" w:rsidP="002B26BA">
      <w:pPr>
        <w:autoSpaceDE w:val="0"/>
        <w:autoSpaceDN w:val="0"/>
        <w:adjustRightInd w:val="0"/>
        <w:spacing w:after="0" w:line="240" w:lineRule="auto"/>
        <w:rPr>
          <w:rFonts w:asciiTheme="majorBidi" w:hAnsiTheme="majorBidi" w:cstheme="majorBidi"/>
          <w:sz w:val="24"/>
          <w:szCs w:val="24"/>
        </w:rPr>
      </w:pPr>
    </w:p>
    <w:p w14:paraId="06DA2BA0" w14:textId="77777777" w:rsidR="002B26BA" w:rsidRPr="00323481" w:rsidRDefault="002B26BA" w:rsidP="002B26BA">
      <w:pPr>
        <w:autoSpaceDE w:val="0"/>
        <w:autoSpaceDN w:val="0"/>
        <w:adjustRightInd w:val="0"/>
        <w:spacing w:after="0" w:line="240" w:lineRule="auto"/>
        <w:jc w:val="center"/>
        <w:rPr>
          <w:rFonts w:asciiTheme="majorBidi" w:hAnsiTheme="majorBidi" w:cstheme="majorBidi"/>
          <w:sz w:val="24"/>
          <w:szCs w:val="24"/>
        </w:rPr>
      </w:pPr>
    </w:p>
    <w:p w14:paraId="7AC83D63" w14:textId="77777777" w:rsidR="002B26BA" w:rsidRPr="00EF2ABF" w:rsidRDefault="002B26BA" w:rsidP="00273158">
      <w:pPr>
        <w:autoSpaceDE w:val="0"/>
        <w:autoSpaceDN w:val="0"/>
        <w:adjustRightInd w:val="0"/>
        <w:spacing w:after="0"/>
        <w:jc w:val="both"/>
        <w:rPr>
          <w:rFonts w:asciiTheme="majorBidi" w:hAnsiTheme="majorBidi" w:cstheme="majorBidi"/>
          <w:sz w:val="24"/>
          <w:szCs w:val="24"/>
        </w:rPr>
      </w:pPr>
    </w:p>
    <w:sectPr w:rsidR="002B26BA" w:rsidRPr="00EF2ABF" w:rsidSect="0053036F">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MR12">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07F92"/>
    <w:multiLevelType w:val="hybridMultilevel"/>
    <w:tmpl w:val="DF3EDC74"/>
    <w:lvl w:ilvl="0" w:tplc="3812550A">
      <w:start w:val="6"/>
      <w:numFmt w:val="bullet"/>
      <w:lvlText w:val="-"/>
      <w:lvlJc w:val="left"/>
      <w:pPr>
        <w:ind w:left="720" w:hanging="360"/>
      </w:pPr>
      <w:rPr>
        <w:rFonts w:ascii="CMR12" w:eastAsiaTheme="minorHAnsi" w:hAnsi="CMR12" w:cs="CMR1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6F"/>
    <w:rsid w:val="00273158"/>
    <w:rsid w:val="00282D64"/>
    <w:rsid w:val="002A5B09"/>
    <w:rsid w:val="002B26BA"/>
    <w:rsid w:val="002F34C0"/>
    <w:rsid w:val="00395088"/>
    <w:rsid w:val="003E3215"/>
    <w:rsid w:val="0047131D"/>
    <w:rsid w:val="004A63C6"/>
    <w:rsid w:val="0053036F"/>
    <w:rsid w:val="00687A52"/>
    <w:rsid w:val="006C0805"/>
    <w:rsid w:val="00760E2B"/>
    <w:rsid w:val="00A01807"/>
    <w:rsid w:val="00A177C9"/>
    <w:rsid w:val="00AF0F34"/>
    <w:rsid w:val="00B21653"/>
    <w:rsid w:val="00C31EFA"/>
    <w:rsid w:val="00E656E3"/>
    <w:rsid w:val="00EF2A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5047"/>
  <w15:docId w15:val="{5D0AE02F-B925-4655-B0BD-F83B8AF9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3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26BA"/>
    <w:pPr>
      <w:ind w:left="720"/>
      <w:contextualSpacing/>
    </w:pPr>
  </w:style>
  <w:style w:type="paragraph" w:styleId="Textedebulles">
    <w:name w:val="Balloon Text"/>
    <w:basedOn w:val="Normal"/>
    <w:link w:val="TextedebullesCar"/>
    <w:uiPriority w:val="99"/>
    <w:semiHidden/>
    <w:unhideWhenUsed/>
    <w:rsid w:val="002B26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3452</Words>
  <Characters>18991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cp:lastPrinted>2018-12-17T07:59:00Z</cp:lastPrinted>
  <dcterms:created xsi:type="dcterms:W3CDTF">2021-10-14T07:29:00Z</dcterms:created>
  <dcterms:modified xsi:type="dcterms:W3CDTF">2024-12-02T10:10:00Z</dcterms:modified>
</cp:coreProperties>
</file>